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59EA3" w14:textId="77777777" w:rsidR="00B412B2" w:rsidRPr="00D5010F" w:rsidRDefault="000E5634"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CALL TO ORDER:</w:t>
      </w:r>
    </w:p>
    <w:p w14:paraId="270118B2" w14:textId="701D7B8B" w:rsidR="008461EA" w:rsidRPr="00D5010F" w:rsidRDefault="000E5634" w:rsidP="001F0DB7">
      <w:pPr>
        <w:pStyle w:val="NoSpacing"/>
        <w:jc w:val="both"/>
        <w:rPr>
          <w:rFonts w:ascii="Arial" w:hAnsi="Arial" w:cs="Arial"/>
          <w:sz w:val="20"/>
          <w:szCs w:val="20"/>
        </w:rPr>
      </w:pPr>
      <w:r w:rsidRPr="00D5010F">
        <w:rPr>
          <w:rFonts w:ascii="Arial" w:hAnsi="Arial" w:cs="Arial"/>
          <w:sz w:val="20"/>
          <w:szCs w:val="20"/>
        </w:rPr>
        <w:t xml:space="preserve">The </w:t>
      </w:r>
      <w:r w:rsidR="00131D37" w:rsidRPr="00D5010F">
        <w:rPr>
          <w:rFonts w:ascii="Arial" w:hAnsi="Arial" w:cs="Arial"/>
          <w:sz w:val="20"/>
          <w:szCs w:val="20"/>
        </w:rPr>
        <w:t>Tulare</w:t>
      </w:r>
      <w:r w:rsidR="00007FEF" w:rsidRPr="00D5010F">
        <w:rPr>
          <w:rFonts w:ascii="Arial" w:hAnsi="Arial" w:cs="Arial"/>
          <w:sz w:val="20"/>
          <w:szCs w:val="20"/>
        </w:rPr>
        <w:t xml:space="preserve"> </w:t>
      </w:r>
      <w:r w:rsidR="00131D37" w:rsidRPr="00D5010F">
        <w:rPr>
          <w:rFonts w:ascii="Arial" w:hAnsi="Arial" w:cs="Arial"/>
          <w:sz w:val="20"/>
          <w:szCs w:val="20"/>
        </w:rPr>
        <w:t xml:space="preserve">Public Cemetery board </w:t>
      </w:r>
      <w:r w:rsidRPr="00D5010F">
        <w:rPr>
          <w:rFonts w:ascii="Arial" w:hAnsi="Arial" w:cs="Arial"/>
          <w:sz w:val="20"/>
          <w:szCs w:val="20"/>
        </w:rPr>
        <w:t xml:space="preserve">meeting was called to order at </w:t>
      </w:r>
      <w:r w:rsidR="004D1ADF" w:rsidRPr="00D5010F">
        <w:rPr>
          <w:rFonts w:ascii="Arial" w:hAnsi="Arial" w:cs="Arial"/>
          <w:sz w:val="20"/>
          <w:szCs w:val="20"/>
        </w:rPr>
        <w:t>1</w:t>
      </w:r>
      <w:r w:rsidRPr="00D5010F">
        <w:rPr>
          <w:rFonts w:ascii="Arial" w:hAnsi="Arial" w:cs="Arial"/>
          <w:sz w:val="20"/>
          <w:szCs w:val="20"/>
        </w:rPr>
        <w:t>:</w:t>
      </w:r>
      <w:r w:rsidR="00AB34B0" w:rsidRPr="00D5010F">
        <w:rPr>
          <w:rFonts w:ascii="Arial" w:hAnsi="Arial" w:cs="Arial"/>
          <w:sz w:val="20"/>
          <w:szCs w:val="20"/>
        </w:rPr>
        <w:t>0</w:t>
      </w:r>
      <w:r w:rsidR="009A4A5C" w:rsidRPr="00D5010F">
        <w:rPr>
          <w:rFonts w:ascii="Arial" w:hAnsi="Arial" w:cs="Arial"/>
          <w:sz w:val="20"/>
          <w:szCs w:val="20"/>
        </w:rPr>
        <w:t>0</w:t>
      </w:r>
      <w:r w:rsidRPr="00D5010F">
        <w:rPr>
          <w:rFonts w:ascii="Arial" w:hAnsi="Arial" w:cs="Arial"/>
          <w:sz w:val="20"/>
          <w:szCs w:val="20"/>
        </w:rPr>
        <w:t xml:space="preserve"> </w:t>
      </w:r>
      <w:r w:rsidR="004D1ADF" w:rsidRPr="00D5010F">
        <w:rPr>
          <w:rFonts w:ascii="Arial" w:hAnsi="Arial" w:cs="Arial"/>
          <w:sz w:val="20"/>
          <w:szCs w:val="20"/>
        </w:rPr>
        <w:t>p</w:t>
      </w:r>
      <w:r w:rsidRPr="00D5010F">
        <w:rPr>
          <w:rFonts w:ascii="Arial" w:hAnsi="Arial" w:cs="Arial"/>
          <w:sz w:val="20"/>
          <w:szCs w:val="20"/>
        </w:rPr>
        <w:t>.m.</w:t>
      </w:r>
      <w:r w:rsidR="003B07B7" w:rsidRPr="00D5010F">
        <w:rPr>
          <w:rFonts w:ascii="Arial" w:hAnsi="Arial" w:cs="Arial"/>
          <w:sz w:val="20"/>
          <w:szCs w:val="20"/>
        </w:rPr>
        <w:t xml:space="preserve">, at </w:t>
      </w:r>
      <w:r w:rsidR="0014485D" w:rsidRPr="00D5010F">
        <w:rPr>
          <w:rFonts w:ascii="Arial" w:hAnsi="Arial" w:cs="Arial"/>
          <w:sz w:val="20"/>
          <w:szCs w:val="20"/>
        </w:rPr>
        <w:t>900</w:t>
      </w:r>
      <w:r w:rsidR="009274AB" w:rsidRPr="00D5010F">
        <w:rPr>
          <w:rFonts w:ascii="Arial" w:hAnsi="Arial" w:cs="Arial"/>
          <w:sz w:val="20"/>
          <w:szCs w:val="20"/>
        </w:rPr>
        <w:t xml:space="preserve"> </w:t>
      </w:r>
      <w:r w:rsidR="0014485D" w:rsidRPr="00D5010F">
        <w:rPr>
          <w:rFonts w:ascii="Arial" w:hAnsi="Arial" w:cs="Arial"/>
          <w:sz w:val="20"/>
          <w:szCs w:val="20"/>
        </w:rPr>
        <w:t>E.</w:t>
      </w:r>
      <w:r w:rsidR="00392F7D" w:rsidRPr="00D5010F">
        <w:rPr>
          <w:rFonts w:ascii="Arial" w:hAnsi="Arial" w:cs="Arial"/>
          <w:sz w:val="20"/>
          <w:szCs w:val="20"/>
        </w:rPr>
        <w:t xml:space="preserve"> </w:t>
      </w:r>
      <w:r w:rsidR="0014485D" w:rsidRPr="00D5010F">
        <w:rPr>
          <w:rFonts w:ascii="Arial" w:hAnsi="Arial" w:cs="Arial"/>
          <w:sz w:val="20"/>
          <w:szCs w:val="20"/>
        </w:rPr>
        <w:t>Kern</w:t>
      </w:r>
      <w:r w:rsidR="00392F7D" w:rsidRPr="00D5010F">
        <w:rPr>
          <w:rFonts w:ascii="Arial" w:hAnsi="Arial" w:cs="Arial"/>
          <w:sz w:val="20"/>
          <w:szCs w:val="20"/>
        </w:rPr>
        <w:t xml:space="preserve"> </w:t>
      </w:r>
      <w:r w:rsidR="0014485D" w:rsidRPr="00D5010F">
        <w:rPr>
          <w:rFonts w:ascii="Arial" w:hAnsi="Arial" w:cs="Arial"/>
          <w:sz w:val="20"/>
          <w:szCs w:val="20"/>
        </w:rPr>
        <w:t>Avenue</w:t>
      </w:r>
      <w:r w:rsidR="009274AB" w:rsidRPr="00D5010F">
        <w:rPr>
          <w:rFonts w:ascii="Arial" w:hAnsi="Arial" w:cs="Arial"/>
          <w:sz w:val="20"/>
          <w:szCs w:val="20"/>
        </w:rPr>
        <w:t>, Tulare, California</w:t>
      </w:r>
      <w:r w:rsidRPr="00D5010F">
        <w:rPr>
          <w:rFonts w:ascii="Arial" w:hAnsi="Arial" w:cs="Arial"/>
          <w:sz w:val="20"/>
          <w:szCs w:val="20"/>
        </w:rPr>
        <w:t xml:space="preserve"> by</w:t>
      </w:r>
      <w:r w:rsidR="00422184" w:rsidRPr="00D5010F">
        <w:rPr>
          <w:rFonts w:ascii="Arial" w:hAnsi="Arial" w:cs="Arial"/>
          <w:sz w:val="20"/>
          <w:szCs w:val="20"/>
        </w:rPr>
        <w:t xml:space="preserve"> </w:t>
      </w:r>
      <w:r w:rsidR="00007FEF" w:rsidRPr="00D5010F">
        <w:rPr>
          <w:rFonts w:ascii="Arial" w:hAnsi="Arial" w:cs="Arial"/>
          <w:sz w:val="20"/>
          <w:szCs w:val="20"/>
        </w:rPr>
        <w:t xml:space="preserve">Chairperson Xavier Avila. Trustees present were Vice Chairperson Stephen </w:t>
      </w:r>
      <w:proofErr w:type="spellStart"/>
      <w:r w:rsidR="00007FEF" w:rsidRPr="00D5010F">
        <w:rPr>
          <w:rFonts w:ascii="Arial" w:hAnsi="Arial" w:cs="Arial"/>
          <w:sz w:val="20"/>
          <w:szCs w:val="20"/>
        </w:rPr>
        <w:t>Presant</w:t>
      </w:r>
      <w:proofErr w:type="spellEnd"/>
      <w:r w:rsidR="00007FEF" w:rsidRPr="00D5010F">
        <w:rPr>
          <w:rFonts w:ascii="Arial" w:hAnsi="Arial" w:cs="Arial"/>
          <w:sz w:val="20"/>
          <w:szCs w:val="20"/>
        </w:rPr>
        <w:t xml:space="preserve">, </w:t>
      </w:r>
      <w:r w:rsidR="00D546CF" w:rsidRPr="00D5010F">
        <w:rPr>
          <w:rFonts w:ascii="Arial" w:hAnsi="Arial" w:cs="Arial"/>
          <w:sz w:val="20"/>
          <w:szCs w:val="20"/>
        </w:rPr>
        <w:t xml:space="preserve">Secretary </w:t>
      </w:r>
      <w:r w:rsidR="002034AC" w:rsidRPr="00D5010F">
        <w:rPr>
          <w:rFonts w:ascii="Arial" w:hAnsi="Arial" w:cs="Arial"/>
          <w:sz w:val="20"/>
          <w:szCs w:val="20"/>
        </w:rPr>
        <w:t xml:space="preserve">Carlene </w:t>
      </w:r>
      <w:r w:rsidR="00D546CF" w:rsidRPr="00D5010F">
        <w:rPr>
          <w:rFonts w:ascii="Arial" w:hAnsi="Arial" w:cs="Arial"/>
          <w:sz w:val="20"/>
          <w:szCs w:val="20"/>
        </w:rPr>
        <w:t xml:space="preserve">Ringius, Trustee </w:t>
      </w:r>
      <w:r w:rsidR="002034AC" w:rsidRPr="00D5010F">
        <w:rPr>
          <w:rFonts w:ascii="Arial" w:hAnsi="Arial" w:cs="Arial"/>
          <w:sz w:val="20"/>
          <w:szCs w:val="20"/>
        </w:rPr>
        <w:t xml:space="preserve">Alberto </w:t>
      </w:r>
      <w:r w:rsidR="00D546CF" w:rsidRPr="00D5010F">
        <w:rPr>
          <w:rFonts w:ascii="Arial" w:hAnsi="Arial" w:cs="Arial"/>
          <w:sz w:val="20"/>
          <w:szCs w:val="20"/>
        </w:rPr>
        <w:t>Aguilar and Trustee</w:t>
      </w:r>
      <w:r w:rsidR="002034AC" w:rsidRPr="00D5010F">
        <w:rPr>
          <w:rFonts w:ascii="Arial" w:hAnsi="Arial" w:cs="Arial"/>
          <w:sz w:val="20"/>
          <w:szCs w:val="20"/>
        </w:rPr>
        <w:t xml:space="preserve"> Vicki</w:t>
      </w:r>
      <w:r w:rsidR="00D546CF" w:rsidRPr="00D5010F">
        <w:rPr>
          <w:rFonts w:ascii="Arial" w:hAnsi="Arial" w:cs="Arial"/>
          <w:sz w:val="20"/>
          <w:szCs w:val="20"/>
        </w:rPr>
        <w:t xml:space="preserve"> Gilson</w:t>
      </w:r>
      <w:r w:rsidR="00007FEF" w:rsidRPr="00D5010F">
        <w:rPr>
          <w:rFonts w:ascii="Arial" w:hAnsi="Arial" w:cs="Arial"/>
          <w:sz w:val="20"/>
          <w:szCs w:val="20"/>
        </w:rPr>
        <w:t>.</w:t>
      </w:r>
    </w:p>
    <w:p w14:paraId="5463797E" w14:textId="77777777" w:rsidR="00A66E12" w:rsidRPr="00D5010F" w:rsidRDefault="00A66E12" w:rsidP="001F0DB7">
      <w:pPr>
        <w:pStyle w:val="NoSpacing"/>
        <w:jc w:val="both"/>
        <w:rPr>
          <w:rFonts w:ascii="Arial" w:hAnsi="Arial" w:cs="Arial"/>
          <w:sz w:val="20"/>
          <w:szCs w:val="20"/>
        </w:rPr>
      </w:pPr>
    </w:p>
    <w:p w14:paraId="4BAA9B6F" w14:textId="77777777" w:rsidR="00B412B2" w:rsidRPr="00D5010F" w:rsidRDefault="00422184"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RECOGNITION</w:t>
      </w:r>
      <w:r w:rsidR="000E5634" w:rsidRPr="00D5010F">
        <w:rPr>
          <w:rFonts w:ascii="Arial" w:hAnsi="Arial" w:cs="Arial"/>
          <w:sz w:val="20"/>
          <w:szCs w:val="20"/>
          <w:u w:val="single"/>
        </w:rPr>
        <w:t xml:space="preserve"> OF VISITORS:</w:t>
      </w:r>
    </w:p>
    <w:p w14:paraId="237E2928" w14:textId="7D351461" w:rsidR="002F1A0C" w:rsidRPr="00D5010F" w:rsidRDefault="004A0A1B" w:rsidP="001F0DB7">
      <w:pPr>
        <w:pStyle w:val="NoSpacing"/>
        <w:jc w:val="both"/>
        <w:rPr>
          <w:rFonts w:ascii="Arial" w:hAnsi="Arial" w:cs="Arial"/>
          <w:sz w:val="20"/>
          <w:szCs w:val="20"/>
        </w:rPr>
      </w:pPr>
      <w:r w:rsidRPr="00D5010F">
        <w:rPr>
          <w:rFonts w:ascii="Arial" w:hAnsi="Arial" w:cs="Arial"/>
          <w:sz w:val="20"/>
          <w:szCs w:val="20"/>
        </w:rPr>
        <w:t>None</w:t>
      </w:r>
    </w:p>
    <w:p w14:paraId="6C0CAB09" w14:textId="77777777" w:rsidR="0072445E" w:rsidRPr="00D5010F" w:rsidRDefault="0072445E" w:rsidP="001F0DB7">
      <w:pPr>
        <w:pStyle w:val="NoSpacing"/>
        <w:jc w:val="both"/>
        <w:rPr>
          <w:rFonts w:ascii="Arial" w:hAnsi="Arial" w:cs="Arial"/>
          <w:sz w:val="20"/>
          <w:szCs w:val="20"/>
        </w:rPr>
      </w:pPr>
    </w:p>
    <w:p w14:paraId="4CA15E46" w14:textId="77777777" w:rsidR="00B412B2" w:rsidRPr="00D5010F" w:rsidRDefault="000E5634"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PUBLIC COMMENTS:</w:t>
      </w:r>
    </w:p>
    <w:p w14:paraId="7ACFC3AD" w14:textId="463D9711" w:rsidR="003038D0" w:rsidRPr="00D5010F" w:rsidRDefault="003038D0" w:rsidP="001F0DB7">
      <w:pPr>
        <w:pStyle w:val="NoSpacing"/>
        <w:jc w:val="both"/>
        <w:rPr>
          <w:rFonts w:ascii="Arial" w:hAnsi="Arial" w:cs="Arial"/>
          <w:sz w:val="20"/>
          <w:szCs w:val="20"/>
        </w:rPr>
      </w:pPr>
      <w:r w:rsidRPr="00D5010F">
        <w:rPr>
          <w:rFonts w:ascii="Arial" w:hAnsi="Arial" w:cs="Arial"/>
          <w:sz w:val="20"/>
          <w:szCs w:val="20"/>
        </w:rPr>
        <w:t xml:space="preserve">At </w:t>
      </w:r>
      <w:r w:rsidR="008461EA" w:rsidRPr="00D5010F">
        <w:rPr>
          <w:rFonts w:ascii="Arial" w:hAnsi="Arial" w:cs="Arial"/>
          <w:sz w:val="20"/>
          <w:szCs w:val="20"/>
        </w:rPr>
        <w:t>1:</w:t>
      </w:r>
      <w:r w:rsidR="0072445E" w:rsidRPr="00D5010F">
        <w:rPr>
          <w:rFonts w:ascii="Arial" w:hAnsi="Arial" w:cs="Arial"/>
          <w:sz w:val="20"/>
          <w:szCs w:val="20"/>
        </w:rPr>
        <w:t>0</w:t>
      </w:r>
      <w:r w:rsidR="004745DD" w:rsidRPr="00D5010F">
        <w:rPr>
          <w:rFonts w:ascii="Arial" w:hAnsi="Arial" w:cs="Arial"/>
          <w:sz w:val="20"/>
          <w:szCs w:val="20"/>
        </w:rPr>
        <w:t>3</w:t>
      </w:r>
      <w:r w:rsidRPr="00D5010F">
        <w:rPr>
          <w:rFonts w:ascii="Arial" w:hAnsi="Arial" w:cs="Arial"/>
          <w:sz w:val="20"/>
          <w:szCs w:val="20"/>
        </w:rPr>
        <w:t xml:space="preserve"> </w:t>
      </w:r>
      <w:r w:rsidR="008461EA" w:rsidRPr="00D5010F">
        <w:rPr>
          <w:rFonts w:ascii="Arial" w:hAnsi="Arial" w:cs="Arial"/>
          <w:sz w:val="20"/>
          <w:szCs w:val="20"/>
        </w:rPr>
        <w:t>p</w:t>
      </w:r>
      <w:r w:rsidRPr="00D5010F">
        <w:rPr>
          <w:rFonts w:ascii="Arial" w:hAnsi="Arial" w:cs="Arial"/>
          <w:sz w:val="20"/>
          <w:szCs w:val="20"/>
        </w:rPr>
        <w:t xml:space="preserve">.m. </w:t>
      </w:r>
      <w:r w:rsidR="00A66E12" w:rsidRPr="00D5010F">
        <w:rPr>
          <w:rFonts w:ascii="Arial" w:hAnsi="Arial" w:cs="Arial"/>
          <w:sz w:val="20"/>
          <w:szCs w:val="20"/>
        </w:rPr>
        <w:t xml:space="preserve">Vice </w:t>
      </w:r>
      <w:r w:rsidR="003A6E9E" w:rsidRPr="00D5010F">
        <w:rPr>
          <w:rFonts w:ascii="Arial" w:hAnsi="Arial" w:cs="Arial"/>
          <w:sz w:val="20"/>
          <w:szCs w:val="20"/>
        </w:rPr>
        <w:t>Chairperson</w:t>
      </w:r>
      <w:r w:rsidRPr="00D5010F">
        <w:rPr>
          <w:rFonts w:ascii="Arial" w:hAnsi="Arial" w:cs="Arial"/>
          <w:sz w:val="20"/>
          <w:szCs w:val="20"/>
        </w:rPr>
        <w:t xml:space="preserve"> </w:t>
      </w:r>
      <w:proofErr w:type="spellStart"/>
      <w:r w:rsidR="00A66E12" w:rsidRPr="00D5010F">
        <w:rPr>
          <w:rFonts w:ascii="Arial" w:hAnsi="Arial" w:cs="Arial"/>
          <w:sz w:val="20"/>
          <w:szCs w:val="20"/>
        </w:rPr>
        <w:t>Presant</w:t>
      </w:r>
      <w:proofErr w:type="spellEnd"/>
      <w:r w:rsidRPr="00D5010F">
        <w:rPr>
          <w:rFonts w:ascii="Arial" w:hAnsi="Arial" w:cs="Arial"/>
          <w:sz w:val="20"/>
          <w:szCs w:val="20"/>
        </w:rPr>
        <w:t xml:space="preserve"> opened up for Public Comments.</w:t>
      </w:r>
    </w:p>
    <w:p w14:paraId="5F495FDE" w14:textId="7AA0EE0C" w:rsidR="00A66E12" w:rsidRPr="00D5010F" w:rsidRDefault="00A66E12" w:rsidP="001F0DB7">
      <w:pPr>
        <w:pStyle w:val="NoSpacing"/>
        <w:jc w:val="both"/>
        <w:rPr>
          <w:rFonts w:ascii="Arial" w:hAnsi="Arial" w:cs="Arial"/>
          <w:sz w:val="20"/>
          <w:szCs w:val="20"/>
        </w:rPr>
      </w:pPr>
    </w:p>
    <w:p w14:paraId="0AD949E9" w14:textId="2842C3B9" w:rsidR="004A0A1B" w:rsidRPr="00D5010F" w:rsidRDefault="00A859C7" w:rsidP="001F0DB7">
      <w:pPr>
        <w:pStyle w:val="NoSpacing"/>
        <w:jc w:val="both"/>
        <w:rPr>
          <w:rFonts w:ascii="Arial" w:hAnsi="Arial" w:cs="Arial"/>
          <w:sz w:val="20"/>
          <w:szCs w:val="20"/>
        </w:rPr>
      </w:pPr>
      <w:r w:rsidRPr="00D5010F">
        <w:rPr>
          <w:rFonts w:ascii="Arial" w:hAnsi="Arial" w:cs="Arial"/>
          <w:sz w:val="20"/>
          <w:szCs w:val="20"/>
        </w:rPr>
        <w:t>There were no public comments.</w:t>
      </w:r>
    </w:p>
    <w:p w14:paraId="55D737B5" w14:textId="77777777" w:rsidR="004745DD" w:rsidRPr="00D5010F" w:rsidRDefault="004745DD" w:rsidP="001F0DB7">
      <w:pPr>
        <w:pStyle w:val="NoSpacing"/>
        <w:jc w:val="both"/>
        <w:rPr>
          <w:rFonts w:ascii="Arial" w:hAnsi="Arial" w:cs="Arial"/>
          <w:sz w:val="20"/>
          <w:szCs w:val="20"/>
        </w:rPr>
      </w:pPr>
    </w:p>
    <w:p w14:paraId="62D10EB2" w14:textId="3C810E38" w:rsidR="007C6FD6" w:rsidRPr="00D5010F" w:rsidRDefault="00E53632" w:rsidP="001F0DB7">
      <w:pPr>
        <w:pStyle w:val="NoSpacing"/>
        <w:jc w:val="both"/>
        <w:rPr>
          <w:rFonts w:ascii="Arial" w:hAnsi="Arial" w:cs="Arial"/>
          <w:sz w:val="20"/>
          <w:szCs w:val="20"/>
          <w:u w:val="single"/>
        </w:rPr>
      </w:pPr>
      <w:r w:rsidRPr="00D5010F">
        <w:rPr>
          <w:rFonts w:ascii="Arial" w:hAnsi="Arial" w:cs="Arial"/>
          <w:sz w:val="20"/>
          <w:szCs w:val="20"/>
          <w:u w:val="single"/>
        </w:rPr>
        <w:t>TRUSTEE</w:t>
      </w:r>
      <w:r w:rsidR="00B8702D" w:rsidRPr="00D5010F">
        <w:rPr>
          <w:rFonts w:ascii="Arial" w:hAnsi="Arial" w:cs="Arial"/>
          <w:sz w:val="20"/>
          <w:szCs w:val="20"/>
          <w:u w:val="single"/>
        </w:rPr>
        <w:t xml:space="preserve"> COMMENTS</w:t>
      </w:r>
      <w:r w:rsidR="007C6FD6" w:rsidRPr="00D5010F">
        <w:rPr>
          <w:rFonts w:ascii="Arial" w:hAnsi="Arial" w:cs="Arial"/>
          <w:sz w:val="20"/>
          <w:szCs w:val="20"/>
          <w:u w:val="single"/>
        </w:rPr>
        <w:t>:</w:t>
      </w:r>
    </w:p>
    <w:p w14:paraId="3E0B50A9" w14:textId="4536FF0F" w:rsidR="004745DD" w:rsidRPr="00D5010F" w:rsidRDefault="004745DD" w:rsidP="001F0DB7">
      <w:pPr>
        <w:pStyle w:val="NoSpacing"/>
        <w:jc w:val="both"/>
        <w:rPr>
          <w:rFonts w:ascii="Arial" w:hAnsi="Arial" w:cs="Arial"/>
          <w:sz w:val="20"/>
          <w:szCs w:val="20"/>
        </w:rPr>
      </w:pPr>
      <w:r w:rsidRPr="00D5010F">
        <w:rPr>
          <w:rFonts w:ascii="Arial" w:hAnsi="Arial" w:cs="Arial"/>
          <w:sz w:val="20"/>
          <w:szCs w:val="20"/>
        </w:rPr>
        <w:t xml:space="preserve">Trustee Gilson </w:t>
      </w:r>
      <w:r w:rsidR="00F83634" w:rsidRPr="00D5010F">
        <w:rPr>
          <w:rFonts w:ascii="Arial" w:hAnsi="Arial" w:cs="Arial"/>
          <w:sz w:val="20"/>
          <w:szCs w:val="20"/>
        </w:rPr>
        <w:t>commented why the majority of the board decided to have a special board meeting and felt that she did not know what was going on with the board meeting date.</w:t>
      </w:r>
    </w:p>
    <w:p w14:paraId="4AE4FE25" w14:textId="77777777" w:rsidR="004745DD" w:rsidRPr="00D5010F" w:rsidRDefault="004745DD" w:rsidP="001F0DB7">
      <w:pPr>
        <w:pStyle w:val="NoSpacing"/>
        <w:jc w:val="both"/>
        <w:rPr>
          <w:rFonts w:ascii="Arial" w:hAnsi="Arial" w:cs="Arial"/>
          <w:sz w:val="20"/>
          <w:szCs w:val="20"/>
        </w:rPr>
      </w:pPr>
    </w:p>
    <w:p w14:paraId="7193E4E7" w14:textId="0CEB6C6B" w:rsidR="00482B23" w:rsidRPr="00D5010F" w:rsidRDefault="00482B23" w:rsidP="001F0DB7">
      <w:pPr>
        <w:jc w:val="both"/>
        <w:rPr>
          <w:rFonts w:ascii="Arial" w:hAnsi="Arial" w:cs="Arial"/>
          <w:sz w:val="20"/>
          <w:szCs w:val="20"/>
        </w:rPr>
      </w:pPr>
      <w:r w:rsidRPr="00D5010F">
        <w:rPr>
          <w:rFonts w:ascii="Arial" w:hAnsi="Arial" w:cs="Arial"/>
          <w:sz w:val="20"/>
          <w:szCs w:val="20"/>
        </w:rPr>
        <w:t xml:space="preserve">Trustee </w:t>
      </w:r>
      <w:r w:rsidR="00007FEF" w:rsidRPr="00D5010F">
        <w:rPr>
          <w:rFonts w:ascii="Arial" w:hAnsi="Arial" w:cs="Arial"/>
          <w:sz w:val="20"/>
          <w:szCs w:val="20"/>
        </w:rPr>
        <w:t>Aguilar</w:t>
      </w:r>
      <w:r w:rsidRPr="00D5010F">
        <w:rPr>
          <w:rFonts w:ascii="Arial" w:hAnsi="Arial" w:cs="Arial"/>
          <w:sz w:val="20"/>
          <w:szCs w:val="20"/>
        </w:rPr>
        <w:t xml:space="preserve"> </w:t>
      </w:r>
      <w:r w:rsidR="00621571" w:rsidRPr="00D5010F">
        <w:rPr>
          <w:rFonts w:ascii="Arial" w:hAnsi="Arial" w:cs="Arial"/>
          <w:sz w:val="20"/>
          <w:szCs w:val="20"/>
        </w:rPr>
        <w:t xml:space="preserve">spoke </w:t>
      </w:r>
      <w:r w:rsidR="00F83634" w:rsidRPr="00D5010F">
        <w:rPr>
          <w:rFonts w:ascii="Arial" w:hAnsi="Arial" w:cs="Arial"/>
          <w:sz w:val="20"/>
          <w:szCs w:val="20"/>
        </w:rPr>
        <w:t xml:space="preserve">on a subpoena he received to testify regarding the hospital district. He wanted to inform the board that all board members can be sued individually. </w:t>
      </w:r>
      <w:r w:rsidR="00007FEF" w:rsidRPr="00D5010F">
        <w:rPr>
          <w:rFonts w:ascii="Arial" w:hAnsi="Arial" w:cs="Arial"/>
          <w:sz w:val="20"/>
          <w:szCs w:val="20"/>
        </w:rPr>
        <w:t>He also commented on the revolving fund status – The District and the Board are still not in compliance with the provisions set forth within government code sections 53952, (a), 53955, 53956, 53957, 53958, and 53959.</w:t>
      </w:r>
    </w:p>
    <w:p w14:paraId="30015706" w14:textId="3BAC14DD" w:rsidR="00AF2C0E" w:rsidRPr="00D5010F" w:rsidRDefault="00F83634" w:rsidP="001F0DB7">
      <w:pPr>
        <w:jc w:val="both"/>
        <w:rPr>
          <w:rFonts w:ascii="Arial" w:hAnsi="Arial" w:cs="Arial"/>
          <w:sz w:val="20"/>
          <w:szCs w:val="20"/>
        </w:rPr>
      </w:pPr>
      <w:r w:rsidRPr="00D5010F">
        <w:rPr>
          <w:rFonts w:ascii="Arial" w:hAnsi="Arial" w:cs="Arial"/>
          <w:sz w:val="20"/>
          <w:szCs w:val="20"/>
        </w:rPr>
        <w:t>Secretary Ringius informed the board that her term will be up and is not reapplying for a new term.</w:t>
      </w:r>
      <w:r w:rsidR="00007FEF" w:rsidRPr="00D5010F">
        <w:rPr>
          <w:rFonts w:ascii="Arial" w:hAnsi="Arial" w:cs="Arial"/>
          <w:sz w:val="20"/>
          <w:szCs w:val="20"/>
        </w:rPr>
        <w:t xml:space="preserve"> She informed the board that as of January 6, 2020 she will no longer be a Trustee or the Board Secretary.</w:t>
      </w:r>
    </w:p>
    <w:p w14:paraId="544503B3" w14:textId="6F41B142" w:rsidR="00F83634" w:rsidRPr="00D5010F" w:rsidRDefault="00F83634" w:rsidP="001F0DB7">
      <w:pPr>
        <w:jc w:val="both"/>
        <w:rPr>
          <w:rFonts w:ascii="Arial" w:hAnsi="Arial" w:cs="Arial"/>
          <w:sz w:val="20"/>
          <w:szCs w:val="20"/>
        </w:rPr>
      </w:pPr>
      <w:r w:rsidRPr="00D5010F">
        <w:rPr>
          <w:rFonts w:ascii="Arial" w:hAnsi="Arial" w:cs="Arial"/>
          <w:sz w:val="20"/>
          <w:szCs w:val="20"/>
        </w:rPr>
        <w:t>Chairperson Avila thanked Secretary Ringius for her service on the board</w:t>
      </w:r>
      <w:r w:rsidR="00007FEF" w:rsidRPr="00D5010F">
        <w:rPr>
          <w:rFonts w:ascii="Arial" w:hAnsi="Arial" w:cs="Arial"/>
          <w:sz w:val="20"/>
          <w:szCs w:val="20"/>
        </w:rPr>
        <w:t xml:space="preserve"> and t</w:t>
      </w:r>
      <w:r w:rsidR="002339FE" w:rsidRPr="00D5010F">
        <w:rPr>
          <w:rFonts w:ascii="Arial" w:hAnsi="Arial" w:cs="Arial"/>
          <w:sz w:val="20"/>
          <w:szCs w:val="20"/>
        </w:rPr>
        <w:t>hank</w:t>
      </w:r>
      <w:r w:rsidR="00007FEF" w:rsidRPr="00D5010F">
        <w:rPr>
          <w:rFonts w:ascii="Arial" w:hAnsi="Arial" w:cs="Arial"/>
          <w:sz w:val="20"/>
          <w:szCs w:val="20"/>
        </w:rPr>
        <w:t>ed</w:t>
      </w:r>
      <w:r w:rsidR="002339FE" w:rsidRPr="00D5010F">
        <w:rPr>
          <w:rFonts w:ascii="Arial" w:hAnsi="Arial" w:cs="Arial"/>
          <w:sz w:val="20"/>
          <w:szCs w:val="20"/>
        </w:rPr>
        <w:t xml:space="preserve"> her for all the work she has done on the board. Chairperson Avila read an e-mail he sent to all board members regarding meeting dates and didn’t feel that there was anything pressing that couldn’t be done at a later date.</w:t>
      </w:r>
    </w:p>
    <w:p w14:paraId="2B007EEC" w14:textId="2B19C028" w:rsidR="002339FE" w:rsidRPr="00D5010F" w:rsidRDefault="002339FE" w:rsidP="001F0DB7">
      <w:pPr>
        <w:jc w:val="both"/>
        <w:rPr>
          <w:rFonts w:ascii="Arial" w:hAnsi="Arial" w:cs="Arial"/>
          <w:sz w:val="20"/>
          <w:szCs w:val="20"/>
        </w:rPr>
      </w:pPr>
      <w:r w:rsidRPr="00D5010F">
        <w:rPr>
          <w:rFonts w:ascii="Arial" w:hAnsi="Arial" w:cs="Arial"/>
          <w:sz w:val="20"/>
          <w:szCs w:val="20"/>
        </w:rPr>
        <w:t xml:space="preserve">Vice Chairperson </w:t>
      </w:r>
      <w:proofErr w:type="spellStart"/>
      <w:r w:rsidRPr="00D5010F">
        <w:rPr>
          <w:rFonts w:ascii="Arial" w:hAnsi="Arial" w:cs="Arial"/>
          <w:sz w:val="20"/>
          <w:szCs w:val="20"/>
        </w:rPr>
        <w:t>Presant</w:t>
      </w:r>
      <w:proofErr w:type="spellEnd"/>
      <w:r w:rsidRPr="00D5010F">
        <w:rPr>
          <w:rFonts w:ascii="Arial" w:hAnsi="Arial" w:cs="Arial"/>
          <w:sz w:val="20"/>
          <w:szCs w:val="20"/>
        </w:rPr>
        <w:t xml:space="preserve"> also thanked Secretary Ringius for all the good work she has done while on the board</w:t>
      </w:r>
    </w:p>
    <w:p w14:paraId="4EC76F3A" w14:textId="4854569E" w:rsidR="0012250D" w:rsidRPr="00D5010F" w:rsidRDefault="002339FE"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CEMETERY SIGNS (DISCUSSED AND CARRIED OVER FROM OCTOBER MEETING)</w:t>
      </w:r>
      <w:r w:rsidR="00E52092" w:rsidRPr="00D5010F">
        <w:rPr>
          <w:rFonts w:ascii="Arial" w:hAnsi="Arial" w:cs="Arial"/>
          <w:sz w:val="20"/>
          <w:szCs w:val="20"/>
          <w:u w:val="single"/>
        </w:rPr>
        <w:t>:</w:t>
      </w:r>
    </w:p>
    <w:p w14:paraId="5FC4F4CB" w14:textId="1D75A815" w:rsidR="00180B24" w:rsidRPr="00D5010F" w:rsidRDefault="00180B24" w:rsidP="00180B24">
      <w:pPr>
        <w:pStyle w:val="NoSpacing"/>
        <w:spacing w:line="276" w:lineRule="auto"/>
        <w:jc w:val="both"/>
        <w:rPr>
          <w:rFonts w:ascii="Arial" w:hAnsi="Arial" w:cs="Arial"/>
          <w:sz w:val="20"/>
          <w:szCs w:val="20"/>
        </w:rPr>
      </w:pPr>
      <w:r w:rsidRPr="00D5010F">
        <w:rPr>
          <w:rFonts w:ascii="Arial" w:hAnsi="Arial" w:cs="Arial"/>
          <w:sz w:val="20"/>
          <w:szCs w:val="20"/>
        </w:rPr>
        <w:t xml:space="preserve">Motion was made to have all flowers in the vases be thrown out by Vice Chairperson </w:t>
      </w:r>
      <w:proofErr w:type="spellStart"/>
      <w:r w:rsidRPr="00D5010F">
        <w:rPr>
          <w:rFonts w:ascii="Arial" w:hAnsi="Arial" w:cs="Arial"/>
          <w:sz w:val="20"/>
          <w:szCs w:val="20"/>
        </w:rPr>
        <w:t>Presant</w:t>
      </w:r>
      <w:proofErr w:type="spellEnd"/>
      <w:r w:rsidRPr="00D5010F">
        <w:rPr>
          <w:rFonts w:ascii="Arial" w:hAnsi="Arial" w:cs="Arial"/>
          <w:sz w:val="20"/>
          <w:szCs w:val="20"/>
        </w:rPr>
        <w:t xml:space="preserve">, second by Secretary Ringius (4-1) Trustee Aguilar opposed. Secretary Ringius presented to the board a flyer that will inform the public of the vases and mosquitos. Motion was made by Vice Chairperson </w:t>
      </w:r>
      <w:proofErr w:type="spellStart"/>
      <w:r w:rsidRPr="00D5010F">
        <w:rPr>
          <w:rFonts w:ascii="Arial" w:hAnsi="Arial" w:cs="Arial"/>
          <w:sz w:val="20"/>
          <w:szCs w:val="20"/>
        </w:rPr>
        <w:t>Presant</w:t>
      </w:r>
      <w:proofErr w:type="spellEnd"/>
      <w:r w:rsidRPr="00D5010F">
        <w:rPr>
          <w:rFonts w:ascii="Arial" w:hAnsi="Arial" w:cs="Arial"/>
          <w:sz w:val="20"/>
          <w:szCs w:val="20"/>
        </w:rPr>
        <w:t xml:space="preserve"> to approve the flyer presented, second by Secretary Ringius (4-1) Trustee Aguilar opposed.</w:t>
      </w:r>
    </w:p>
    <w:p w14:paraId="2A3E26CF" w14:textId="77777777" w:rsidR="00086A03" w:rsidRPr="00D5010F" w:rsidRDefault="00086A03" w:rsidP="001F0DB7">
      <w:pPr>
        <w:pStyle w:val="NoSpacing"/>
        <w:spacing w:line="276" w:lineRule="auto"/>
        <w:jc w:val="both"/>
        <w:rPr>
          <w:rFonts w:ascii="Arial" w:hAnsi="Arial" w:cs="Arial"/>
          <w:sz w:val="20"/>
          <w:szCs w:val="20"/>
        </w:rPr>
      </w:pPr>
    </w:p>
    <w:p w14:paraId="4FF38773" w14:textId="5D1A9046" w:rsidR="0006593C"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BOARD MINUTES NOT REVIEWED AT OCOTBER MEETING</w:t>
      </w:r>
      <w:r w:rsidR="00DE5ABA" w:rsidRPr="00D5010F">
        <w:rPr>
          <w:rFonts w:ascii="Arial" w:hAnsi="Arial" w:cs="Arial"/>
          <w:sz w:val="20"/>
          <w:szCs w:val="20"/>
          <w:u w:val="single"/>
        </w:rPr>
        <w:t>:</w:t>
      </w:r>
    </w:p>
    <w:p w14:paraId="4006B8DD" w14:textId="4E9E178D" w:rsidR="0006593C" w:rsidRPr="00D5010F" w:rsidRDefault="00180B24" w:rsidP="001F0DB7">
      <w:pPr>
        <w:pStyle w:val="NoSpacing"/>
        <w:spacing w:line="276" w:lineRule="auto"/>
        <w:jc w:val="both"/>
        <w:rPr>
          <w:rFonts w:ascii="Arial" w:hAnsi="Arial" w:cs="Arial"/>
          <w:sz w:val="20"/>
          <w:szCs w:val="20"/>
        </w:rPr>
      </w:pPr>
      <w:r w:rsidRPr="00D5010F">
        <w:rPr>
          <w:rFonts w:ascii="Arial" w:hAnsi="Arial" w:cs="Arial"/>
          <w:sz w:val="20"/>
          <w:szCs w:val="20"/>
        </w:rPr>
        <w:t>There were no board minutes to approve.</w:t>
      </w:r>
    </w:p>
    <w:p w14:paraId="01735BC8" w14:textId="77777777" w:rsidR="000A4AE2" w:rsidRPr="00D5010F" w:rsidRDefault="000A4AE2" w:rsidP="001F0DB7">
      <w:pPr>
        <w:pStyle w:val="NoSpacing"/>
        <w:spacing w:line="276" w:lineRule="auto"/>
        <w:jc w:val="both"/>
        <w:rPr>
          <w:rFonts w:ascii="Arial" w:hAnsi="Arial" w:cs="Arial"/>
          <w:sz w:val="20"/>
          <w:szCs w:val="20"/>
        </w:rPr>
      </w:pPr>
    </w:p>
    <w:p w14:paraId="1954A5D2" w14:textId="07630F72" w:rsidR="001D191F"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CORRECTED 9/19 FINANCIALS – 9/19 PAYROLL REPORTS – RIGO SIGNS INVOICES:</w:t>
      </w:r>
    </w:p>
    <w:p w14:paraId="12F6087D" w14:textId="3D9F087A" w:rsidR="00BB08DA" w:rsidRPr="00D5010F" w:rsidRDefault="00FD3585" w:rsidP="001F0DB7">
      <w:pPr>
        <w:pStyle w:val="NoSpacing"/>
        <w:spacing w:line="276" w:lineRule="auto"/>
        <w:jc w:val="both"/>
        <w:rPr>
          <w:rFonts w:ascii="Arial" w:hAnsi="Arial" w:cs="Arial"/>
          <w:sz w:val="20"/>
          <w:szCs w:val="20"/>
        </w:rPr>
      </w:pPr>
      <w:r w:rsidRPr="00D5010F">
        <w:rPr>
          <w:rFonts w:ascii="Arial" w:hAnsi="Arial" w:cs="Arial"/>
          <w:sz w:val="20"/>
          <w:szCs w:val="20"/>
        </w:rPr>
        <w:t>There were no financials to approve.</w:t>
      </w:r>
    </w:p>
    <w:p w14:paraId="229E4261" w14:textId="77777777" w:rsidR="009E4507" w:rsidRPr="00D5010F" w:rsidRDefault="009E4507" w:rsidP="001F0DB7">
      <w:pPr>
        <w:pStyle w:val="NoSpacing"/>
        <w:spacing w:line="276" w:lineRule="auto"/>
        <w:jc w:val="both"/>
        <w:rPr>
          <w:rFonts w:ascii="Arial" w:hAnsi="Arial" w:cs="Arial"/>
          <w:sz w:val="20"/>
          <w:szCs w:val="20"/>
        </w:rPr>
      </w:pPr>
    </w:p>
    <w:p w14:paraId="7CD9274E" w14:textId="25648366" w:rsidR="00063CAC"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WEBSITE UPDATE</w:t>
      </w:r>
      <w:r w:rsidR="00063CAC" w:rsidRPr="00D5010F">
        <w:rPr>
          <w:rFonts w:ascii="Arial" w:hAnsi="Arial" w:cs="Arial"/>
          <w:sz w:val="20"/>
          <w:szCs w:val="20"/>
          <w:u w:val="single"/>
        </w:rPr>
        <w:t>:</w:t>
      </w:r>
    </w:p>
    <w:p w14:paraId="7DCE87A9" w14:textId="005DD124" w:rsidR="005F3B15" w:rsidRDefault="008208ED" w:rsidP="001F0DB7">
      <w:pPr>
        <w:pStyle w:val="NoSpacing"/>
        <w:spacing w:line="276" w:lineRule="auto"/>
        <w:jc w:val="both"/>
        <w:rPr>
          <w:rFonts w:ascii="Arial" w:hAnsi="Arial" w:cs="Arial"/>
          <w:sz w:val="20"/>
          <w:szCs w:val="20"/>
        </w:rPr>
      </w:pPr>
      <w:r w:rsidRPr="00D5010F">
        <w:rPr>
          <w:rFonts w:ascii="Arial" w:hAnsi="Arial" w:cs="Arial"/>
          <w:sz w:val="20"/>
          <w:szCs w:val="20"/>
        </w:rPr>
        <w:t>Office Manager Castaneda informed the board of the upcoming webinar and training staff will be having on Wednesday 27, 2019 at 1</w:t>
      </w:r>
      <w:r w:rsidR="006B17D5" w:rsidRPr="00D5010F">
        <w:rPr>
          <w:rFonts w:ascii="Arial" w:hAnsi="Arial" w:cs="Arial"/>
          <w:sz w:val="20"/>
          <w:szCs w:val="20"/>
        </w:rPr>
        <w:t>0:30 a.m.</w:t>
      </w:r>
    </w:p>
    <w:p w14:paraId="2A2CFC6A" w14:textId="77777777" w:rsidR="00D5010F" w:rsidRPr="00D5010F" w:rsidRDefault="00D5010F" w:rsidP="001F0DB7">
      <w:pPr>
        <w:pStyle w:val="NoSpacing"/>
        <w:spacing w:line="276" w:lineRule="auto"/>
        <w:jc w:val="both"/>
        <w:rPr>
          <w:rFonts w:ascii="Arial" w:hAnsi="Arial" w:cs="Arial"/>
          <w:sz w:val="20"/>
          <w:szCs w:val="20"/>
        </w:rPr>
      </w:pPr>
    </w:p>
    <w:p w14:paraId="240E22A3" w14:textId="6D7A1AAA" w:rsidR="00063CAC" w:rsidRPr="00D5010F" w:rsidRDefault="002A4232" w:rsidP="00D5010F">
      <w:pPr>
        <w:rPr>
          <w:rFonts w:ascii="Arial" w:hAnsi="Arial" w:cs="Arial"/>
          <w:sz w:val="20"/>
          <w:szCs w:val="20"/>
          <w:u w:val="single"/>
        </w:rPr>
      </w:pPr>
      <w:r w:rsidRPr="00D5010F">
        <w:rPr>
          <w:rFonts w:ascii="Arial" w:hAnsi="Arial" w:cs="Arial"/>
          <w:sz w:val="20"/>
          <w:szCs w:val="20"/>
          <w:u w:val="single"/>
        </w:rPr>
        <w:t>PONTEM SOFTWARE UPDATE:</w:t>
      </w:r>
    </w:p>
    <w:p w14:paraId="66C9E332" w14:textId="0045F4E9" w:rsidR="001717BA" w:rsidRPr="00D5010F" w:rsidRDefault="006B17D5" w:rsidP="001F0DB7">
      <w:pPr>
        <w:pStyle w:val="NoSpacing"/>
        <w:spacing w:line="276" w:lineRule="auto"/>
        <w:jc w:val="both"/>
        <w:rPr>
          <w:rFonts w:ascii="Arial" w:hAnsi="Arial" w:cs="Arial"/>
          <w:sz w:val="20"/>
          <w:szCs w:val="20"/>
        </w:rPr>
      </w:pPr>
      <w:r w:rsidRPr="00D5010F">
        <w:rPr>
          <w:rFonts w:ascii="Arial" w:hAnsi="Arial" w:cs="Arial"/>
          <w:sz w:val="20"/>
          <w:szCs w:val="20"/>
        </w:rPr>
        <w:t xml:space="preserve">Office Manage Castaneda informed the board that she spoke to Karina of </w:t>
      </w:r>
      <w:proofErr w:type="spellStart"/>
      <w:r w:rsidRPr="00D5010F">
        <w:rPr>
          <w:rFonts w:ascii="Arial" w:hAnsi="Arial" w:cs="Arial"/>
          <w:sz w:val="20"/>
          <w:szCs w:val="20"/>
        </w:rPr>
        <w:t>Pontem</w:t>
      </w:r>
      <w:proofErr w:type="spellEnd"/>
      <w:r w:rsidRPr="00D5010F">
        <w:rPr>
          <w:rFonts w:ascii="Arial" w:hAnsi="Arial" w:cs="Arial"/>
          <w:sz w:val="20"/>
          <w:szCs w:val="20"/>
        </w:rPr>
        <w:t xml:space="preserve"> and requested some maps and </w:t>
      </w:r>
      <w:proofErr w:type="spellStart"/>
      <w:r w:rsidRPr="00D5010F">
        <w:rPr>
          <w:rFonts w:ascii="Arial" w:hAnsi="Arial" w:cs="Arial"/>
          <w:sz w:val="20"/>
          <w:szCs w:val="20"/>
        </w:rPr>
        <w:t>Pontem</w:t>
      </w:r>
      <w:proofErr w:type="spellEnd"/>
      <w:r w:rsidRPr="00D5010F">
        <w:rPr>
          <w:rFonts w:ascii="Arial" w:hAnsi="Arial" w:cs="Arial"/>
          <w:sz w:val="20"/>
          <w:szCs w:val="20"/>
        </w:rPr>
        <w:t xml:space="preserve"> is still working on the software.</w:t>
      </w:r>
    </w:p>
    <w:p w14:paraId="1944155E" w14:textId="2D966CE8" w:rsidR="001717BA" w:rsidRPr="00D5010F" w:rsidRDefault="002A4232" w:rsidP="001F0DB7">
      <w:pPr>
        <w:pStyle w:val="NoSpacing"/>
        <w:spacing w:line="276" w:lineRule="auto"/>
        <w:jc w:val="both"/>
        <w:rPr>
          <w:rFonts w:ascii="Arial" w:hAnsi="Arial" w:cs="Arial"/>
          <w:sz w:val="20"/>
          <w:szCs w:val="20"/>
          <w:u w:val="single"/>
        </w:rPr>
      </w:pPr>
      <w:bookmarkStart w:id="0" w:name="_GoBack"/>
      <w:bookmarkEnd w:id="0"/>
      <w:r w:rsidRPr="00D5010F">
        <w:rPr>
          <w:rFonts w:ascii="Arial" w:hAnsi="Arial" w:cs="Arial"/>
          <w:sz w:val="20"/>
          <w:szCs w:val="20"/>
          <w:u w:val="single"/>
        </w:rPr>
        <w:lastRenderedPageBreak/>
        <w:t>GRAND JURY COMMUNICATIONS REVIEW AND UPDATE:</w:t>
      </w:r>
    </w:p>
    <w:p w14:paraId="7E3F43C1" w14:textId="2CD2C12B" w:rsidR="001717BA" w:rsidRPr="00D5010F" w:rsidRDefault="0011190B" w:rsidP="001F0DB7">
      <w:pPr>
        <w:pStyle w:val="NoSpacing"/>
        <w:spacing w:line="276" w:lineRule="auto"/>
        <w:jc w:val="both"/>
        <w:rPr>
          <w:rFonts w:ascii="Arial" w:hAnsi="Arial" w:cs="Arial"/>
          <w:sz w:val="20"/>
          <w:szCs w:val="20"/>
        </w:rPr>
      </w:pPr>
      <w:r w:rsidRPr="00D5010F">
        <w:rPr>
          <w:rFonts w:ascii="Arial" w:hAnsi="Arial" w:cs="Arial"/>
          <w:sz w:val="20"/>
          <w:szCs w:val="20"/>
        </w:rPr>
        <w:t xml:space="preserve">Office Manager Castaneda informed the board that the Grand Jury’s request </w:t>
      </w:r>
      <w:r w:rsidR="00AC2344" w:rsidRPr="00D5010F">
        <w:rPr>
          <w:rFonts w:ascii="Arial" w:hAnsi="Arial" w:cs="Arial"/>
          <w:sz w:val="20"/>
          <w:szCs w:val="20"/>
        </w:rPr>
        <w:t>was met and they will be picking up the information requested on November 26, 2019. Office staff is waiting for it to be picked up.</w:t>
      </w:r>
    </w:p>
    <w:p w14:paraId="45D6E173" w14:textId="5F93DEE7" w:rsidR="002D6301" w:rsidRPr="00D5010F" w:rsidRDefault="002D6301" w:rsidP="001F0DB7">
      <w:pPr>
        <w:pStyle w:val="NoSpacing"/>
        <w:spacing w:line="276" w:lineRule="auto"/>
        <w:jc w:val="both"/>
        <w:rPr>
          <w:rFonts w:ascii="Arial" w:hAnsi="Arial" w:cs="Arial"/>
          <w:sz w:val="20"/>
          <w:szCs w:val="20"/>
        </w:rPr>
      </w:pPr>
    </w:p>
    <w:p w14:paraId="46DB33DC" w14:textId="67F20D29" w:rsidR="002D6301"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ANNUAL AUDIT UPDATE AND REPORT:</w:t>
      </w:r>
    </w:p>
    <w:p w14:paraId="125FA9EA" w14:textId="4117297F" w:rsidR="00076388" w:rsidRPr="00D5010F" w:rsidRDefault="0011190B" w:rsidP="001F0DB7">
      <w:pPr>
        <w:pStyle w:val="NoSpacing"/>
        <w:spacing w:line="276" w:lineRule="auto"/>
        <w:jc w:val="both"/>
        <w:rPr>
          <w:rFonts w:ascii="Arial" w:hAnsi="Arial" w:cs="Arial"/>
          <w:sz w:val="20"/>
          <w:szCs w:val="20"/>
        </w:rPr>
      </w:pPr>
      <w:r w:rsidRPr="00D5010F">
        <w:rPr>
          <w:rFonts w:ascii="Arial" w:hAnsi="Arial" w:cs="Arial"/>
          <w:sz w:val="20"/>
          <w:szCs w:val="20"/>
        </w:rPr>
        <w:t xml:space="preserve">Trustee Gilson reported that one of the auditors doing the district’s audit had left the firm and asked when will </w:t>
      </w:r>
      <w:r w:rsidR="008B0670" w:rsidRPr="00D5010F">
        <w:rPr>
          <w:rFonts w:ascii="Arial" w:hAnsi="Arial" w:cs="Arial"/>
          <w:sz w:val="20"/>
          <w:szCs w:val="20"/>
        </w:rPr>
        <w:t>Audit 2019</w:t>
      </w:r>
      <w:r w:rsidRPr="00D5010F">
        <w:rPr>
          <w:rFonts w:ascii="Arial" w:hAnsi="Arial" w:cs="Arial"/>
          <w:sz w:val="20"/>
          <w:szCs w:val="20"/>
        </w:rPr>
        <w:t xml:space="preserve"> be available to the board? Office Manager Castaneda informed the board that she had not heard from the auditors and was not aware that one of the partners had left.</w:t>
      </w:r>
    </w:p>
    <w:p w14:paraId="4B14432B" w14:textId="6361ADFF" w:rsidR="002A4232" w:rsidRPr="00D5010F" w:rsidRDefault="002A4232" w:rsidP="001F0DB7">
      <w:pPr>
        <w:pStyle w:val="NoSpacing"/>
        <w:spacing w:line="276" w:lineRule="auto"/>
        <w:jc w:val="both"/>
        <w:rPr>
          <w:rFonts w:ascii="Arial" w:hAnsi="Arial" w:cs="Arial"/>
          <w:sz w:val="20"/>
          <w:szCs w:val="20"/>
        </w:rPr>
      </w:pPr>
    </w:p>
    <w:p w14:paraId="355D06A0" w14:textId="5EA157F2" w:rsidR="002A4232"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CURRENT VAULT POLICY:</w:t>
      </w:r>
    </w:p>
    <w:p w14:paraId="0362E1B6" w14:textId="40F0A257" w:rsidR="00D96B8C" w:rsidRPr="00D5010F" w:rsidRDefault="0011190B" w:rsidP="001F0DB7">
      <w:pPr>
        <w:pStyle w:val="NoSpacing"/>
        <w:spacing w:line="276" w:lineRule="auto"/>
        <w:jc w:val="both"/>
        <w:rPr>
          <w:rFonts w:ascii="Arial" w:hAnsi="Arial" w:cs="Arial"/>
          <w:sz w:val="20"/>
          <w:szCs w:val="20"/>
        </w:rPr>
      </w:pPr>
      <w:r w:rsidRPr="00D5010F">
        <w:rPr>
          <w:rFonts w:ascii="Arial" w:hAnsi="Arial" w:cs="Arial"/>
          <w:sz w:val="20"/>
          <w:szCs w:val="20"/>
        </w:rPr>
        <w:t xml:space="preserve">Office Manager Castaneda informed the board that she has never seen a vault policy. The board members who requested this item did not present a current vault policy. </w:t>
      </w:r>
      <w:r w:rsidR="00AC2344" w:rsidRPr="00D5010F">
        <w:rPr>
          <w:rFonts w:ascii="Arial" w:hAnsi="Arial" w:cs="Arial"/>
          <w:sz w:val="20"/>
          <w:szCs w:val="20"/>
        </w:rPr>
        <w:t xml:space="preserve">Motion was made to make a vault policy by Trustee Aguilar, second by Trustee Gilson (3-2) Chairperson Avila and Vice Chairperson </w:t>
      </w:r>
      <w:proofErr w:type="spellStart"/>
      <w:r w:rsidR="00AC2344" w:rsidRPr="00D5010F">
        <w:rPr>
          <w:rFonts w:ascii="Arial" w:hAnsi="Arial" w:cs="Arial"/>
          <w:sz w:val="20"/>
          <w:szCs w:val="20"/>
        </w:rPr>
        <w:t>Presant</w:t>
      </w:r>
      <w:proofErr w:type="spellEnd"/>
      <w:r w:rsidR="00AC2344" w:rsidRPr="00D5010F">
        <w:rPr>
          <w:rFonts w:ascii="Arial" w:hAnsi="Arial" w:cs="Arial"/>
          <w:sz w:val="20"/>
          <w:szCs w:val="20"/>
        </w:rPr>
        <w:t xml:space="preserve"> opposed. Chairperson Avila appointed Trustees Aguilar and Gilson to an Ad Hoc Committee to make a vault policy.</w:t>
      </w:r>
    </w:p>
    <w:p w14:paraId="18A0610F" w14:textId="77777777" w:rsidR="00AC2344" w:rsidRPr="00D5010F" w:rsidRDefault="00AC2344" w:rsidP="001F0DB7">
      <w:pPr>
        <w:pStyle w:val="NoSpacing"/>
        <w:spacing w:line="276" w:lineRule="auto"/>
        <w:jc w:val="both"/>
        <w:rPr>
          <w:rFonts w:ascii="Arial" w:hAnsi="Arial" w:cs="Arial"/>
          <w:sz w:val="20"/>
          <w:szCs w:val="20"/>
        </w:rPr>
      </w:pPr>
    </w:p>
    <w:p w14:paraId="5B3323F7" w14:textId="0826FC0D" w:rsidR="002A4232"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REVOLVING FUND STATUS:</w:t>
      </w:r>
    </w:p>
    <w:p w14:paraId="5AA02EE6" w14:textId="7CB75EA2" w:rsidR="002A4232" w:rsidRPr="00D5010F" w:rsidRDefault="00AC2344" w:rsidP="001F0DB7">
      <w:pPr>
        <w:pStyle w:val="NoSpacing"/>
        <w:spacing w:line="276" w:lineRule="auto"/>
        <w:jc w:val="both"/>
        <w:rPr>
          <w:rFonts w:ascii="Arial" w:hAnsi="Arial" w:cs="Arial"/>
          <w:sz w:val="20"/>
          <w:szCs w:val="20"/>
        </w:rPr>
      </w:pPr>
      <w:r w:rsidRPr="00D5010F">
        <w:rPr>
          <w:rFonts w:ascii="Arial" w:hAnsi="Arial" w:cs="Arial"/>
          <w:sz w:val="20"/>
          <w:szCs w:val="20"/>
        </w:rPr>
        <w:t xml:space="preserve">Trustee Gilson informed the board that the revolving fund currently being used is currently </w:t>
      </w:r>
      <w:r w:rsidR="008B0670" w:rsidRPr="00D5010F">
        <w:rPr>
          <w:rFonts w:ascii="Arial" w:hAnsi="Arial" w:cs="Arial"/>
          <w:sz w:val="20"/>
          <w:szCs w:val="20"/>
        </w:rPr>
        <w:t>non</w:t>
      </w:r>
      <w:r w:rsidRPr="00D5010F">
        <w:rPr>
          <w:rFonts w:ascii="Arial" w:hAnsi="Arial" w:cs="Arial"/>
          <w:sz w:val="20"/>
          <w:szCs w:val="20"/>
        </w:rPr>
        <w:t>compliance with the Health &amp; Safety Code.</w:t>
      </w:r>
    </w:p>
    <w:p w14:paraId="2F8DCF15" w14:textId="77777777" w:rsidR="00AC2344" w:rsidRPr="00D5010F" w:rsidRDefault="00AC2344" w:rsidP="001F0DB7">
      <w:pPr>
        <w:pStyle w:val="NoSpacing"/>
        <w:spacing w:line="276" w:lineRule="auto"/>
        <w:jc w:val="both"/>
        <w:rPr>
          <w:rFonts w:ascii="Arial" w:hAnsi="Arial" w:cs="Arial"/>
          <w:sz w:val="20"/>
          <w:szCs w:val="20"/>
        </w:rPr>
      </w:pPr>
    </w:p>
    <w:p w14:paraId="419E6ABA" w14:textId="0952F24E" w:rsidR="002A4232"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SECURITY:</w:t>
      </w:r>
    </w:p>
    <w:p w14:paraId="4E2647F7" w14:textId="45465B60" w:rsidR="002A4232" w:rsidRPr="00D5010F" w:rsidRDefault="002A4232" w:rsidP="001F0DB7">
      <w:pPr>
        <w:pStyle w:val="NoSpacing"/>
        <w:spacing w:line="276" w:lineRule="auto"/>
        <w:jc w:val="both"/>
        <w:rPr>
          <w:rFonts w:ascii="Arial" w:hAnsi="Arial" w:cs="Arial"/>
          <w:sz w:val="20"/>
          <w:szCs w:val="20"/>
        </w:rPr>
      </w:pPr>
      <w:r w:rsidRPr="00D5010F">
        <w:rPr>
          <w:rFonts w:ascii="Arial" w:hAnsi="Arial" w:cs="Arial"/>
          <w:sz w:val="20"/>
          <w:szCs w:val="20"/>
        </w:rPr>
        <w:t xml:space="preserve">Office Manager Castaneda reported to the board on the gate that was hit and a headstone that was also hit. She informed them that she had made a police report regarding the fence and also reported it to the insurance company. The insurance company is having an </w:t>
      </w:r>
      <w:r w:rsidR="008B0670" w:rsidRPr="00D5010F">
        <w:rPr>
          <w:rFonts w:ascii="Arial" w:hAnsi="Arial" w:cs="Arial"/>
          <w:sz w:val="20"/>
          <w:szCs w:val="20"/>
        </w:rPr>
        <w:t>assessor</w:t>
      </w:r>
      <w:r w:rsidRPr="00D5010F">
        <w:rPr>
          <w:rFonts w:ascii="Arial" w:hAnsi="Arial" w:cs="Arial"/>
          <w:sz w:val="20"/>
          <w:szCs w:val="20"/>
        </w:rPr>
        <w:t xml:space="preserve"> come in to take a look at the fence. For the past few night</w:t>
      </w:r>
      <w:r w:rsidR="00D96B8C" w:rsidRPr="00D5010F">
        <w:rPr>
          <w:rFonts w:ascii="Arial" w:hAnsi="Arial" w:cs="Arial"/>
          <w:sz w:val="20"/>
          <w:szCs w:val="20"/>
        </w:rPr>
        <w:t>s</w:t>
      </w:r>
      <w:r w:rsidRPr="00D5010F">
        <w:rPr>
          <w:rFonts w:ascii="Arial" w:hAnsi="Arial" w:cs="Arial"/>
          <w:sz w:val="20"/>
          <w:szCs w:val="20"/>
        </w:rPr>
        <w:t xml:space="preserve"> now there </w:t>
      </w:r>
      <w:proofErr w:type="gramStart"/>
      <w:r w:rsidR="00D96B8C" w:rsidRPr="00D5010F">
        <w:rPr>
          <w:rFonts w:ascii="Arial" w:hAnsi="Arial" w:cs="Arial"/>
          <w:sz w:val="20"/>
          <w:szCs w:val="20"/>
        </w:rPr>
        <w:t>has</w:t>
      </w:r>
      <w:proofErr w:type="gramEnd"/>
      <w:r w:rsidRPr="00D5010F">
        <w:rPr>
          <w:rFonts w:ascii="Arial" w:hAnsi="Arial" w:cs="Arial"/>
          <w:sz w:val="20"/>
          <w:szCs w:val="20"/>
        </w:rPr>
        <w:t xml:space="preserve"> been someone com</w:t>
      </w:r>
      <w:r w:rsidR="00D96B8C" w:rsidRPr="00D5010F">
        <w:rPr>
          <w:rFonts w:ascii="Arial" w:hAnsi="Arial" w:cs="Arial"/>
          <w:sz w:val="20"/>
          <w:szCs w:val="20"/>
        </w:rPr>
        <w:t>ing into the cemetery and just vandalize the cemetery by turning on all the faucets, turned over garbage cans and broke the bricks in C section. Office Manager Castaneda called the police to have them come out and patrol the grounds at night. Chairperson Avila appointed an Ad Hoc Committee for Security. He appointed Secretary Ringius and Trustee Aguilar.</w:t>
      </w:r>
    </w:p>
    <w:p w14:paraId="6BA8DB8A" w14:textId="47FB3578" w:rsidR="002A4232" w:rsidRPr="00D5010F" w:rsidRDefault="002A4232" w:rsidP="001F0DB7">
      <w:pPr>
        <w:pStyle w:val="NoSpacing"/>
        <w:spacing w:line="276" w:lineRule="auto"/>
        <w:jc w:val="both"/>
        <w:rPr>
          <w:rFonts w:ascii="Arial" w:hAnsi="Arial" w:cs="Arial"/>
          <w:sz w:val="20"/>
          <w:szCs w:val="20"/>
          <w:u w:val="single"/>
        </w:rPr>
      </w:pPr>
    </w:p>
    <w:p w14:paraId="0B3F0BA6" w14:textId="63038F46" w:rsidR="002A4232"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REQUIRED SEXUAL HARASSMENT TRAINING FOR THE DISTRICT EMPLOYEES AND TRUSTEES:</w:t>
      </w:r>
    </w:p>
    <w:p w14:paraId="722F7E78" w14:textId="227374CE" w:rsidR="00D546CF" w:rsidRPr="00D5010F" w:rsidRDefault="00A859C7" w:rsidP="001F0DB7">
      <w:pPr>
        <w:pStyle w:val="NoSpacing"/>
        <w:spacing w:line="276" w:lineRule="auto"/>
        <w:jc w:val="both"/>
        <w:rPr>
          <w:rFonts w:ascii="Arial" w:hAnsi="Arial" w:cs="Arial"/>
          <w:sz w:val="20"/>
          <w:szCs w:val="20"/>
        </w:rPr>
      </w:pPr>
      <w:r w:rsidRPr="00D5010F">
        <w:rPr>
          <w:rFonts w:ascii="Arial" w:hAnsi="Arial" w:cs="Arial"/>
          <w:sz w:val="20"/>
          <w:szCs w:val="20"/>
        </w:rPr>
        <w:t>Trustee Aguilar informed the board that prevention of sexual harassment training is due by January of 2020 for all employees, management and trustees.</w:t>
      </w:r>
    </w:p>
    <w:p w14:paraId="1041ABBD" w14:textId="77777777" w:rsidR="00BB2323" w:rsidRPr="00D5010F" w:rsidRDefault="00BB2323" w:rsidP="001F0DB7">
      <w:pPr>
        <w:pStyle w:val="NoSpacing"/>
        <w:spacing w:line="276" w:lineRule="auto"/>
        <w:jc w:val="both"/>
        <w:rPr>
          <w:rFonts w:ascii="Arial" w:hAnsi="Arial" w:cs="Arial"/>
          <w:sz w:val="20"/>
          <w:szCs w:val="20"/>
          <w:u w:val="single"/>
        </w:rPr>
      </w:pPr>
    </w:p>
    <w:p w14:paraId="647B48C9" w14:textId="13B27185" w:rsidR="00F722FD" w:rsidRPr="00D5010F" w:rsidRDefault="00595854" w:rsidP="001F0DB7">
      <w:pPr>
        <w:pStyle w:val="NoSpacing"/>
        <w:jc w:val="both"/>
        <w:rPr>
          <w:rFonts w:ascii="Arial" w:hAnsi="Arial" w:cs="Arial"/>
          <w:sz w:val="20"/>
          <w:szCs w:val="20"/>
          <w:u w:val="single"/>
        </w:rPr>
      </w:pPr>
      <w:r w:rsidRPr="00D5010F">
        <w:rPr>
          <w:rFonts w:ascii="Arial" w:hAnsi="Arial" w:cs="Arial"/>
          <w:sz w:val="20"/>
          <w:szCs w:val="20"/>
          <w:u w:val="single"/>
        </w:rPr>
        <w:t>ADJOURNMENT</w:t>
      </w:r>
      <w:r w:rsidR="00F722FD" w:rsidRPr="00D5010F">
        <w:rPr>
          <w:rFonts w:ascii="Arial" w:hAnsi="Arial" w:cs="Arial"/>
          <w:sz w:val="20"/>
          <w:szCs w:val="20"/>
          <w:u w:val="single"/>
        </w:rPr>
        <w:t>:</w:t>
      </w:r>
    </w:p>
    <w:p w14:paraId="7BF8DBD2" w14:textId="032F14CE" w:rsidR="00AA605A" w:rsidRPr="00D5010F" w:rsidRDefault="00616B62" w:rsidP="001F0DB7">
      <w:pPr>
        <w:pStyle w:val="NoSpacing"/>
        <w:spacing w:line="276" w:lineRule="auto"/>
        <w:jc w:val="both"/>
        <w:rPr>
          <w:rFonts w:ascii="Arial" w:hAnsi="Arial" w:cs="Arial"/>
          <w:sz w:val="20"/>
          <w:szCs w:val="20"/>
        </w:rPr>
      </w:pPr>
      <w:r w:rsidRPr="00D5010F">
        <w:rPr>
          <w:rFonts w:ascii="Arial" w:hAnsi="Arial" w:cs="Arial"/>
          <w:sz w:val="20"/>
          <w:szCs w:val="20"/>
        </w:rPr>
        <w:t xml:space="preserve">Having nothing further to discuss </w:t>
      </w:r>
      <w:r w:rsidR="003A6E9E" w:rsidRPr="00D5010F">
        <w:rPr>
          <w:rFonts w:ascii="Arial" w:hAnsi="Arial" w:cs="Arial"/>
          <w:sz w:val="20"/>
          <w:szCs w:val="20"/>
        </w:rPr>
        <w:t>Chairperson</w:t>
      </w:r>
      <w:r w:rsidR="00192471" w:rsidRPr="00D5010F">
        <w:rPr>
          <w:rFonts w:ascii="Arial" w:hAnsi="Arial" w:cs="Arial"/>
          <w:sz w:val="20"/>
          <w:szCs w:val="20"/>
        </w:rPr>
        <w:t xml:space="preserve"> </w:t>
      </w:r>
      <w:r w:rsidR="00A942A9" w:rsidRPr="00D5010F">
        <w:rPr>
          <w:rFonts w:ascii="Arial" w:hAnsi="Arial" w:cs="Arial"/>
          <w:sz w:val="20"/>
          <w:szCs w:val="20"/>
        </w:rPr>
        <w:t>Avila</w:t>
      </w:r>
      <w:r w:rsidR="00192471" w:rsidRPr="00D5010F">
        <w:rPr>
          <w:rFonts w:ascii="Arial" w:hAnsi="Arial" w:cs="Arial"/>
          <w:sz w:val="20"/>
          <w:szCs w:val="20"/>
        </w:rPr>
        <w:t xml:space="preserve"> adjourned the meeting at </w:t>
      </w:r>
      <w:r w:rsidR="00D546CF" w:rsidRPr="00D5010F">
        <w:rPr>
          <w:rFonts w:ascii="Arial" w:hAnsi="Arial" w:cs="Arial"/>
          <w:sz w:val="20"/>
          <w:szCs w:val="20"/>
        </w:rPr>
        <w:t>3:</w:t>
      </w:r>
      <w:r w:rsidR="006B17D5" w:rsidRPr="00D5010F">
        <w:rPr>
          <w:rFonts w:ascii="Arial" w:hAnsi="Arial" w:cs="Arial"/>
          <w:sz w:val="20"/>
          <w:szCs w:val="20"/>
        </w:rPr>
        <w:t>4</w:t>
      </w:r>
      <w:r w:rsidR="00D546CF" w:rsidRPr="00D5010F">
        <w:rPr>
          <w:rFonts w:ascii="Arial" w:hAnsi="Arial" w:cs="Arial"/>
          <w:sz w:val="20"/>
          <w:szCs w:val="20"/>
        </w:rPr>
        <w:t>2</w:t>
      </w:r>
      <w:r w:rsidR="00761483" w:rsidRPr="00D5010F">
        <w:rPr>
          <w:rFonts w:ascii="Arial" w:hAnsi="Arial" w:cs="Arial"/>
          <w:sz w:val="20"/>
          <w:szCs w:val="20"/>
        </w:rPr>
        <w:t xml:space="preserve"> </w:t>
      </w:r>
      <w:r w:rsidR="00BD533C" w:rsidRPr="00D5010F">
        <w:rPr>
          <w:rFonts w:ascii="Arial" w:hAnsi="Arial" w:cs="Arial"/>
          <w:sz w:val="20"/>
          <w:szCs w:val="20"/>
        </w:rPr>
        <w:t>p</w:t>
      </w:r>
      <w:r w:rsidR="00761483" w:rsidRPr="00D5010F">
        <w:rPr>
          <w:rFonts w:ascii="Arial" w:hAnsi="Arial" w:cs="Arial"/>
          <w:sz w:val="20"/>
          <w:szCs w:val="20"/>
        </w:rPr>
        <w:t>.m</w:t>
      </w:r>
      <w:r w:rsidR="006C0808" w:rsidRPr="00D5010F">
        <w:rPr>
          <w:rFonts w:ascii="Arial" w:hAnsi="Arial" w:cs="Arial"/>
          <w:sz w:val="20"/>
          <w:szCs w:val="20"/>
        </w:rPr>
        <w:t>.</w:t>
      </w:r>
    </w:p>
    <w:p w14:paraId="065358E7" w14:textId="77777777" w:rsidR="00192471" w:rsidRPr="00D5010F" w:rsidRDefault="00192471" w:rsidP="001F0DB7">
      <w:pPr>
        <w:pStyle w:val="NoSpacing"/>
        <w:spacing w:line="276" w:lineRule="auto"/>
        <w:jc w:val="both"/>
        <w:rPr>
          <w:rFonts w:ascii="Arial" w:hAnsi="Arial" w:cs="Arial"/>
          <w:sz w:val="20"/>
          <w:szCs w:val="20"/>
        </w:rPr>
      </w:pPr>
    </w:p>
    <w:p w14:paraId="20B3A204" w14:textId="63E04FDB" w:rsidR="00275137" w:rsidRPr="00D5010F" w:rsidRDefault="00275137" w:rsidP="001F0DB7">
      <w:pPr>
        <w:pStyle w:val="NoSpacing"/>
        <w:spacing w:line="276" w:lineRule="auto"/>
        <w:jc w:val="both"/>
        <w:rPr>
          <w:rFonts w:ascii="Arial" w:hAnsi="Arial" w:cs="Arial"/>
          <w:sz w:val="20"/>
          <w:szCs w:val="20"/>
        </w:rPr>
      </w:pPr>
      <w:r w:rsidRPr="00D5010F">
        <w:rPr>
          <w:rFonts w:ascii="Arial" w:hAnsi="Arial" w:cs="Arial"/>
          <w:sz w:val="20"/>
          <w:szCs w:val="20"/>
        </w:rPr>
        <w:t>Respectfully Submitted,</w:t>
      </w:r>
    </w:p>
    <w:p w14:paraId="2F647733" w14:textId="1ADC3A0A" w:rsidR="00192471" w:rsidRDefault="00192471" w:rsidP="001F0DB7">
      <w:pPr>
        <w:pStyle w:val="NoSpacing"/>
        <w:spacing w:line="276" w:lineRule="auto"/>
        <w:jc w:val="both"/>
        <w:rPr>
          <w:rFonts w:ascii="Arial" w:hAnsi="Arial" w:cs="Arial"/>
          <w:sz w:val="20"/>
          <w:szCs w:val="20"/>
        </w:rPr>
      </w:pPr>
    </w:p>
    <w:p w14:paraId="0DAB5718" w14:textId="77777777" w:rsidR="00D5010F" w:rsidRPr="00D5010F" w:rsidRDefault="00D5010F" w:rsidP="001F0DB7">
      <w:pPr>
        <w:pStyle w:val="NoSpacing"/>
        <w:spacing w:line="276" w:lineRule="auto"/>
        <w:jc w:val="both"/>
        <w:rPr>
          <w:rFonts w:ascii="Arial" w:hAnsi="Arial" w:cs="Arial"/>
          <w:sz w:val="20"/>
          <w:szCs w:val="20"/>
        </w:rPr>
      </w:pPr>
    </w:p>
    <w:p w14:paraId="7C31984E" w14:textId="686AF550" w:rsidR="002C557C" w:rsidRPr="00D5010F" w:rsidRDefault="002C557C" w:rsidP="001F0DB7">
      <w:pPr>
        <w:pStyle w:val="NoSpacing"/>
        <w:spacing w:line="276" w:lineRule="auto"/>
        <w:jc w:val="both"/>
        <w:rPr>
          <w:rFonts w:ascii="Arial" w:hAnsi="Arial" w:cs="Arial"/>
          <w:sz w:val="20"/>
          <w:szCs w:val="20"/>
        </w:rPr>
      </w:pPr>
    </w:p>
    <w:p w14:paraId="23602079" w14:textId="77777777" w:rsidR="00275137" w:rsidRPr="00D5010F" w:rsidRDefault="00275137"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ab/>
      </w:r>
      <w:r w:rsidRPr="00D5010F">
        <w:rPr>
          <w:rFonts w:ascii="Arial" w:hAnsi="Arial" w:cs="Arial"/>
          <w:sz w:val="20"/>
          <w:szCs w:val="20"/>
          <w:u w:val="single"/>
        </w:rPr>
        <w:tab/>
      </w:r>
      <w:r w:rsidRPr="00D5010F">
        <w:rPr>
          <w:rFonts w:ascii="Arial" w:hAnsi="Arial" w:cs="Arial"/>
          <w:sz w:val="20"/>
          <w:szCs w:val="20"/>
          <w:u w:val="single"/>
        </w:rPr>
        <w:tab/>
      </w:r>
      <w:r w:rsidRPr="00D5010F">
        <w:rPr>
          <w:rFonts w:ascii="Arial" w:hAnsi="Arial" w:cs="Arial"/>
          <w:sz w:val="20"/>
          <w:szCs w:val="20"/>
          <w:u w:val="single"/>
        </w:rPr>
        <w:tab/>
      </w:r>
      <w:r w:rsidRPr="00D5010F">
        <w:rPr>
          <w:rFonts w:ascii="Arial" w:hAnsi="Arial" w:cs="Arial"/>
          <w:sz w:val="20"/>
          <w:szCs w:val="20"/>
          <w:u w:val="single"/>
        </w:rPr>
        <w:tab/>
      </w:r>
    </w:p>
    <w:p w14:paraId="2F17BE75" w14:textId="60FD6BAB" w:rsidR="00761483" w:rsidRPr="00D5010F" w:rsidRDefault="00275137" w:rsidP="001F0DB7">
      <w:pPr>
        <w:pStyle w:val="NoSpacing"/>
        <w:spacing w:line="276" w:lineRule="auto"/>
        <w:jc w:val="both"/>
        <w:rPr>
          <w:rFonts w:ascii="Arial" w:hAnsi="Arial" w:cs="Arial"/>
          <w:sz w:val="20"/>
          <w:szCs w:val="20"/>
        </w:rPr>
      </w:pPr>
      <w:r w:rsidRPr="00D5010F">
        <w:rPr>
          <w:rFonts w:ascii="Arial" w:hAnsi="Arial" w:cs="Arial"/>
          <w:sz w:val="20"/>
          <w:szCs w:val="20"/>
        </w:rPr>
        <w:t>Board Secretary</w:t>
      </w:r>
      <w:r w:rsidR="00A859C7" w:rsidRPr="00D5010F">
        <w:rPr>
          <w:rFonts w:ascii="Arial" w:hAnsi="Arial" w:cs="Arial"/>
          <w:sz w:val="20"/>
          <w:szCs w:val="20"/>
        </w:rPr>
        <w:t xml:space="preserve"> </w:t>
      </w:r>
      <w:r w:rsidR="00761483" w:rsidRPr="00D5010F">
        <w:rPr>
          <w:rFonts w:ascii="Arial" w:hAnsi="Arial" w:cs="Arial"/>
          <w:sz w:val="20"/>
          <w:szCs w:val="20"/>
        </w:rPr>
        <w:t xml:space="preserve">Carlene </w:t>
      </w:r>
      <w:proofErr w:type="spellStart"/>
      <w:r w:rsidR="00761483" w:rsidRPr="00D5010F">
        <w:rPr>
          <w:rFonts w:ascii="Arial" w:hAnsi="Arial" w:cs="Arial"/>
          <w:sz w:val="20"/>
          <w:szCs w:val="20"/>
        </w:rPr>
        <w:t>Ringuis</w:t>
      </w:r>
      <w:proofErr w:type="spellEnd"/>
    </w:p>
    <w:sectPr w:rsidR="00761483" w:rsidRPr="00D5010F" w:rsidSect="008B0670">
      <w:headerReference w:type="default" r:id="rId7"/>
      <w:footerReference w:type="default" r:id="rId8"/>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1B5CB" w14:textId="77777777" w:rsidR="00F61177" w:rsidRDefault="00F61177" w:rsidP="00754EDC">
      <w:pPr>
        <w:spacing w:after="0" w:line="240" w:lineRule="auto"/>
      </w:pPr>
      <w:r>
        <w:separator/>
      </w:r>
    </w:p>
  </w:endnote>
  <w:endnote w:type="continuationSeparator" w:id="0">
    <w:p w14:paraId="0AD7BA9D" w14:textId="77777777" w:rsidR="00F61177" w:rsidRDefault="00F61177" w:rsidP="0075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379FA" w14:textId="77777777" w:rsidR="00003F22" w:rsidRPr="00754EDC" w:rsidRDefault="00003F22">
    <w:pPr>
      <w:tabs>
        <w:tab w:val="center" w:pos="4550"/>
        <w:tab w:val="left" w:pos="5818"/>
      </w:tabs>
      <w:ind w:right="260"/>
      <w:jc w:val="right"/>
      <w:rPr>
        <w:rFonts w:ascii="Arial" w:hAnsi="Arial" w:cs="Arial"/>
        <w:color w:val="222A35" w:themeColor="text2" w:themeShade="80"/>
        <w:sz w:val="24"/>
        <w:szCs w:val="24"/>
      </w:rPr>
    </w:pPr>
    <w:r w:rsidRPr="00754EDC">
      <w:rPr>
        <w:rFonts w:ascii="Arial" w:hAnsi="Arial" w:cs="Arial"/>
        <w:color w:val="8496B0" w:themeColor="text2" w:themeTint="99"/>
        <w:spacing w:val="60"/>
        <w:sz w:val="24"/>
        <w:szCs w:val="24"/>
      </w:rPr>
      <w:t>Page</w:t>
    </w:r>
    <w:r w:rsidRPr="00754EDC">
      <w:rPr>
        <w:rFonts w:ascii="Arial" w:hAnsi="Arial" w:cs="Arial"/>
        <w:color w:val="8496B0" w:themeColor="text2" w:themeTint="99"/>
        <w:sz w:val="24"/>
        <w:szCs w:val="24"/>
      </w:rPr>
      <w:t xml:space="preserve"> </w:t>
    </w:r>
    <w:r w:rsidRPr="00754EDC">
      <w:rPr>
        <w:rFonts w:ascii="Arial" w:hAnsi="Arial" w:cs="Arial"/>
        <w:color w:val="323E4F" w:themeColor="text2" w:themeShade="BF"/>
        <w:sz w:val="24"/>
        <w:szCs w:val="24"/>
      </w:rPr>
      <w:fldChar w:fldCharType="begin"/>
    </w:r>
    <w:r w:rsidRPr="00754EDC">
      <w:rPr>
        <w:rFonts w:ascii="Arial" w:hAnsi="Arial" w:cs="Arial"/>
        <w:color w:val="323E4F" w:themeColor="text2" w:themeShade="BF"/>
        <w:sz w:val="24"/>
        <w:szCs w:val="24"/>
      </w:rPr>
      <w:instrText xml:space="preserve"> PAGE   \* MERGEFORMAT </w:instrText>
    </w:r>
    <w:r w:rsidRPr="00754EDC">
      <w:rPr>
        <w:rFonts w:ascii="Arial" w:hAnsi="Arial" w:cs="Arial"/>
        <w:color w:val="323E4F" w:themeColor="text2" w:themeShade="BF"/>
        <w:sz w:val="24"/>
        <w:szCs w:val="24"/>
      </w:rPr>
      <w:fldChar w:fldCharType="separate"/>
    </w:r>
    <w:r w:rsidRPr="00754EDC">
      <w:rPr>
        <w:rFonts w:ascii="Arial" w:hAnsi="Arial" w:cs="Arial"/>
        <w:noProof/>
        <w:color w:val="323E4F" w:themeColor="text2" w:themeShade="BF"/>
        <w:sz w:val="24"/>
        <w:szCs w:val="24"/>
      </w:rPr>
      <w:t>1</w:t>
    </w:r>
    <w:r w:rsidRPr="00754EDC">
      <w:rPr>
        <w:rFonts w:ascii="Arial" w:hAnsi="Arial" w:cs="Arial"/>
        <w:color w:val="323E4F" w:themeColor="text2" w:themeShade="BF"/>
        <w:sz w:val="24"/>
        <w:szCs w:val="24"/>
      </w:rPr>
      <w:fldChar w:fldCharType="end"/>
    </w:r>
    <w:r w:rsidRPr="00754EDC">
      <w:rPr>
        <w:rFonts w:ascii="Arial" w:hAnsi="Arial" w:cs="Arial"/>
        <w:color w:val="323E4F" w:themeColor="text2" w:themeShade="BF"/>
        <w:sz w:val="24"/>
        <w:szCs w:val="24"/>
      </w:rPr>
      <w:t xml:space="preserve"> | </w:t>
    </w:r>
    <w:r w:rsidRPr="00754EDC">
      <w:rPr>
        <w:rFonts w:ascii="Arial" w:hAnsi="Arial" w:cs="Arial"/>
        <w:color w:val="323E4F" w:themeColor="text2" w:themeShade="BF"/>
        <w:sz w:val="24"/>
        <w:szCs w:val="24"/>
      </w:rPr>
      <w:fldChar w:fldCharType="begin"/>
    </w:r>
    <w:r w:rsidRPr="00754EDC">
      <w:rPr>
        <w:rFonts w:ascii="Arial" w:hAnsi="Arial" w:cs="Arial"/>
        <w:color w:val="323E4F" w:themeColor="text2" w:themeShade="BF"/>
        <w:sz w:val="24"/>
        <w:szCs w:val="24"/>
      </w:rPr>
      <w:instrText xml:space="preserve"> NUMPAGES  \* Arabic  \* MERGEFORMAT </w:instrText>
    </w:r>
    <w:r w:rsidRPr="00754EDC">
      <w:rPr>
        <w:rFonts w:ascii="Arial" w:hAnsi="Arial" w:cs="Arial"/>
        <w:color w:val="323E4F" w:themeColor="text2" w:themeShade="BF"/>
        <w:sz w:val="24"/>
        <w:szCs w:val="24"/>
      </w:rPr>
      <w:fldChar w:fldCharType="separate"/>
    </w:r>
    <w:r w:rsidRPr="00754EDC">
      <w:rPr>
        <w:rFonts w:ascii="Arial" w:hAnsi="Arial" w:cs="Arial"/>
        <w:noProof/>
        <w:color w:val="323E4F" w:themeColor="text2" w:themeShade="BF"/>
        <w:sz w:val="24"/>
        <w:szCs w:val="24"/>
      </w:rPr>
      <w:t>1</w:t>
    </w:r>
    <w:r w:rsidRPr="00754EDC">
      <w:rPr>
        <w:rFonts w:ascii="Arial" w:hAnsi="Arial" w:cs="Arial"/>
        <w:color w:val="323E4F" w:themeColor="text2" w:themeShade="BF"/>
        <w:sz w:val="24"/>
        <w:szCs w:val="24"/>
      </w:rPr>
      <w:fldChar w:fldCharType="end"/>
    </w:r>
  </w:p>
  <w:p w14:paraId="78D9C784" w14:textId="77777777" w:rsidR="00003F22" w:rsidRDefault="00003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AA8FD" w14:textId="77777777" w:rsidR="00F61177" w:rsidRDefault="00F61177" w:rsidP="00754EDC">
      <w:pPr>
        <w:spacing w:after="0" w:line="240" w:lineRule="auto"/>
      </w:pPr>
      <w:r>
        <w:separator/>
      </w:r>
    </w:p>
  </w:footnote>
  <w:footnote w:type="continuationSeparator" w:id="0">
    <w:p w14:paraId="25C980E6" w14:textId="77777777" w:rsidR="00F61177" w:rsidRDefault="00F61177" w:rsidP="0075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C42E8" w14:textId="4989D2D8" w:rsidR="00003F22" w:rsidRPr="00D5010F" w:rsidRDefault="00003F22">
    <w:pPr>
      <w:pStyle w:val="Header"/>
      <w:rPr>
        <w:rFonts w:ascii="Arial" w:hAnsi="Arial" w:cs="Arial"/>
        <w:sz w:val="21"/>
        <w:szCs w:val="21"/>
      </w:rPr>
    </w:pPr>
    <w:r w:rsidRPr="00D5010F">
      <w:rPr>
        <w:rFonts w:ascii="Arial" w:hAnsi="Arial" w:cs="Arial"/>
        <w:sz w:val="21"/>
        <w:szCs w:val="21"/>
      </w:rPr>
      <w:t>Tulare Public Cemetery District</w:t>
    </w:r>
  </w:p>
  <w:p w14:paraId="1AF58CAF" w14:textId="0A56557F" w:rsidR="00003F22" w:rsidRPr="00D5010F" w:rsidRDefault="00007FEF">
    <w:pPr>
      <w:pStyle w:val="Header"/>
      <w:rPr>
        <w:rFonts w:ascii="Arial" w:hAnsi="Arial" w:cs="Arial"/>
        <w:sz w:val="21"/>
        <w:szCs w:val="21"/>
      </w:rPr>
    </w:pPr>
    <w:r w:rsidRPr="00D5010F">
      <w:rPr>
        <w:rFonts w:ascii="Arial" w:hAnsi="Arial" w:cs="Arial"/>
        <w:sz w:val="21"/>
        <w:szCs w:val="21"/>
      </w:rPr>
      <w:t>Special</w:t>
    </w:r>
    <w:r w:rsidR="00003F22" w:rsidRPr="00D5010F">
      <w:rPr>
        <w:rFonts w:ascii="Arial" w:hAnsi="Arial" w:cs="Arial"/>
        <w:sz w:val="21"/>
        <w:szCs w:val="21"/>
      </w:rPr>
      <w:t xml:space="preserve"> Board Meeting</w:t>
    </w:r>
    <w:r w:rsidR="009E1A2B" w:rsidRPr="00D5010F">
      <w:rPr>
        <w:rFonts w:ascii="Arial" w:hAnsi="Arial" w:cs="Arial"/>
        <w:sz w:val="21"/>
        <w:szCs w:val="21"/>
      </w:rPr>
      <w:t xml:space="preserve"> Minutes</w:t>
    </w:r>
  </w:p>
  <w:p w14:paraId="59041325" w14:textId="589385A0" w:rsidR="00003F22" w:rsidRPr="00D5010F" w:rsidRDefault="00D546CF">
    <w:pPr>
      <w:pStyle w:val="Header"/>
      <w:rPr>
        <w:rFonts w:ascii="Arial" w:hAnsi="Arial" w:cs="Arial"/>
        <w:sz w:val="21"/>
        <w:szCs w:val="21"/>
      </w:rPr>
    </w:pPr>
    <w:r w:rsidRPr="00D5010F">
      <w:rPr>
        <w:rFonts w:ascii="Arial" w:hAnsi="Arial" w:cs="Arial"/>
        <w:sz w:val="21"/>
        <w:szCs w:val="21"/>
      </w:rPr>
      <w:t>November</w:t>
    </w:r>
    <w:r w:rsidR="008461EA" w:rsidRPr="00D5010F">
      <w:rPr>
        <w:rFonts w:ascii="Arial" w:hAnsi="Arial" w:cs="Arial"/>
        <w:sz w:val="21"/>
        <w:szCs w:val="21"/>
      </w:rPr>
      <w:t xml:space="preserve"> </w:t>
    </w:r>
    <w:r w:rsidRPr="00D5010F">
      <w:rPr>
        <w:rFonts w:ascii="Arial" w:hAnsi="Arial" w:cs="Arial"/>
        <w:sz w:val="21"/>
        <w:szCs w:val="21"/>
      </w:rPr>
      <w:t>26</w:t>
    </w:r>
    <w:r w:rsidR="005963A9" w:rsidRPr="00D5010F">
      <w:rPr>
        <w:rFonts w:ascii="Arial" w:hAnsi="Arial" w:cs="Arial"/>
        <w:sz w:val="21"/>
        <w:szCs w:val="21"/>
      </w:rPr>
      <w:t>,</w:t>
    </w:r>
    <w:r w:rsidR="00003F22" w:rsidRPr="00D5010F">
      <w:rPr>
        <w:rFonts w:ascii="Arial" w:hAnsi="Arial" w:cs="Arial"/>
        <w:sz w:val="21"/>
        <w:szCs w:val="21"/>
      </w:rPr>
      <w:t xml:space="preserve"> 201</w:t>
    </w:r>
    <w:r w:rsidR="000618C7" w:rsidRPr="00D5010F">
      <w:rPr>
        <w:rFonts w:ascii="Arial" w:hAnsi="Arial" w:cs="Arial"/>
        <w:sz w:val="21"/>
        <w:szCs w:val="21"/>
      </w:rPr>
      <w:t>9</w:t>
    </w:r>
  </w:p>
  <w:p w14:paraId="22C40C71" w14:textId="77777777" w:rsidR="00003F22" w:rsidRPr="00D5010F" w:rsidRDefault="00003F22">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5DCD"/>
    <w:multiLevelType w:val="multilevel"/>
    <w:tmpl w:val="8CA6254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lowerLetter"/>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333F375A"/>
    <w:multiLevelType w:val="hybridMultilevel"/>
    <w:tmpl w:val="8614238E"/>
    <w:lvl w:ilvl="0" w:tplc="7CB48F20">
      <w:numFmt w:val="bullet"/>
      <w:lvlText w:val=""/>
      <w:lvlJc w:val="left"/>
      <w:pPr>
        <w:ind w:left="720" w:hanging="360"/>
      </w:pPr>
      <w:rPr>
        <w:rFonts w:ascii="Symbol" w:hAnsi="Symbol"/>
      </w:rPr>
    </w:lvl>
    <w:lvl w:ilvl="1" w:tplc="684EF040">
      <w:numFmt w:val="bullet"/>
      <w:lvlText w:val="o"/>
      <w:lvlJc w:val="left"/>
      <w:pPr>
        <w:ind w:left="1440" w:hanging="1080"/>
      </w:pPr>
      <w:rPr>
        <w:rFonts w:ascii="Courier New" w:hAnsi="Courier New"/>
      </w:rPr>
    </w:lvl>
    <w:lvl w:ilvl="2" w:tplc="7102BDF8">
      <w:numFmt w:val="bullet"/>
      <w:lvlText w:val=""/>
      <w:lvlJc w:val="left"/>
      <w:pPr>
        <w:ind w:left="2160" w:hanging="1800"/>
      </w:pPr>
    </w:lvl>
    <w:lvl w:ilvl="3" w:tplc="77B28910">
      <w:numFmt w:val="bullet"/>
      <w:lvlText w:val=""/>
      <w:lvlJc w:val="left"/>
      <w:pPr>
        <w:ind w:left="2880" w:hanging="2520"/>
      </w:pPr>
      <w:rPr>
        <w:rFonts w:ascii="Symbol" w:hAnsi="Symbol"/>
      </w:rPr>
    </w:lvl>
    <w:lvl w:ilvl="4" w:tplc="C832B9D6">
      <w:numFmt w:val="bullet"/>
      <w:lvlText w:val="o"/>
      <w:lvlJc w:val="left"/>
      <w:pPr>
        <w:ind w:left="3600" w:hanging="3240"/>
      </w:pPr>
      <w:rPr>
        <w:rFonts w:ascii="Courier New" w:hAnsi="Courier New"/>
      </w:rPr>
    </w:lvl>
    <w:lvl w:ilvl="5" w:tplc="DACC80B8">
      <w:numFmt w:val="bullet"/>
      <w:lvlText w:val=""/>
      <w:lvlJc w:val="left"/>
      <w:pPr>
        <w:ind w:left="4320" w:hanging="3960"/>
      </w:pPr>
    </w:lvl>
    <w:lvl w:ilvl="6" w:tplc="8D66FA44">
      <w:numFmt w:val="bullet"/>
      <w:lvlText w:val=""/>
      <w:lvlJc w:val="left"/>
      <w:pPr>
        <w:ind w:left="5040" w:hanging="4680"/>
      </w:pPr>
      <w:rPr>
        <w:rFonts w:ascii="Symbol" w:hAnsi="Symbol"/>
      </w:rPr>
    </w:lvl>
    <w:lvl w:ilvl="7" w:tplc="BB92868A">
      <w:numFmt w:val="bullet"/>
      <w:lvlText w:val="o"/>
      <w:lvlJc w:val="left"/>
      <w:pPr>
        <w:ind w:left="5760" w:hanging="5400"/>
      </w:pPr>
      <w:rPr>
        <w:rFonts w:ascii="Courier New" w:hAnsi="Courier New"/>
      </w:rPr>
    </w:lvl>
    <w:lvl w:ilvl="8" w:tplc="06787406">
      <w:numFmt w:val="bullet"/>
      <w:lvlText w:val=""/>
      <w:lvlJc w:val="left"/>
      <w:pPr>
        <w:ind w:left="6480" w:hanging="6120"/>
      </w:pPr>
    </w:lvl>
  </w:abstractNum>
  <w:abstractNum w:abstractNumId="2" w15:restartNumberingAfterBreak="0">
    <w:nsid w:val="412B3F5C"/>
    <w:multiLevelType w:val="multilevel"/>
    <w:tmpl w:val="EF0E90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1"/>
        <w:szCs w:val="2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6B100AD"/>
    <w:multiLevelType w:val="hybridMultilevel"/>
    <w:tmpl w:val="13EED546"/>
    <w:lvl w:ilvl="0" w:tplc="87D2F81A">
      <w:start w:val="1"/>
      <w:numFmt w:val="decimal"/>
      <w:lvlText w:val="%1."/>
      <w:lvlJc w:val="left"/>
      <w:pPr>
        <w:ind w:left="720" w:hanging="360"/>
      </w:pPr>
    </w:lvl>
    <w:lvl w:ilvl="1" w:tplc="80666DFA">
      <w:start w:val="1"/>
      <w:numFmt w:val="decimal"/>
      <w:lvlText w:val="%2."/>
      <w:lvlJc w:val="left"/>
      <w:pPr>
        <w:ind w:left="1440" w:hanging="1080"/>
      </w:pPr>
    </w:lvl>
    <w:lvl w:ilvl="2" w:tplc="7FC8907C">
      <w:start w:val="1"/>
      <w:numFmt w:val="decimal"/>
      <w:lvlText w:val="%3."/>
      <w:lvlJc w:val="left"/>
      <w:pPr>
        <w:ind w:left="2160" w:hanging="1980"/>
      </w:pPr>
    </w:lvl>
    <w:lvl w:ilvl="3" w:tplc="5CC67D9A">
      <w:start w:val="1"/>
      <w:numFmt w:val="decimal"/>
      <w:lvlText w:val="%4."/>
      <w:lvlJc w:val="left"/>
      <w:pPr>
        <w:ind w:left="2880" w:hanging="2520"/>
      </w:pPr>
    </w:lvl>
    <w:lvl w:ilvl="4" w:tplc="1750DC8C">
      <w:start w:val="1"/>
      <w:numFmt w:val="decimal"/>
      <w:lvlText w:val="%5."/>
      <w:lvlJc w:val="left"/>
      <w:pPr>
        <w:ind w:left="3600" w:hanging="3240"/>
      </w:pPr>
    </w:lvl>
    <w:lvl w:ilvl="5" w:tplc="80BC5232">
      <w:start w:val="1"/>
      <w:numFmt w:val="decimal"/>
      <w:lvlText w:val="%6."/>
      <w:lvlJc w:val="left"/>
      <w:pPr>
        <w:ind w:left="4320" w:hanging="4140"/>
      </w:pPr>
    </w:lvl>
    <w:lvl w:ilvl="6" w:tplc="CDD626DE">
      <w:start w:val="1"/>
      <w:numFmt w:val="decimal"/>
      <w:lvlText w:val="%7."/>
      <w:lvlJc w:val="left"/>
      <w:pPr>
        <w:ind w:left="5040" w:hanging="4680"/>
      </w:pPr>
    </w:lvl>
    <w:lvl w:ilvl="7" w:tplc="5698770C">
      <w:start w:val="1"/>
      <w:numFmt w:val="decimal"/>
      <w:lvlText w:val="%8."/>
      <w:lvlJc w:val="left"/>
      <w:pPr>
        <w:ind w:left="5760" w:hanging="5400"/>
      </w:pPr>
    </w:lvl>
    <w:lvl w:ilvl="8" w:tplc="71AA193E">
      <w:start w:val="1"/>
      <w:numFmt w:val="decimal"/>
      <w:lvlText w:val="%9."/>
      <w:lvlJc w:val="left"/>
      <w:pPr>
        <w:ind w:left="6480" w:hanging="6300"/>
      </w:pPr>
    </w:lvl>
  </w:abstractNum>
  <w:abstractNum w:abstractNumId="4" w15:restartNumberingAfterBreak="0">
    <w:nsid w:val="7DB42FA2"/>
    <w:multiLevelType w:val="multilevel"/>
    <w:tmpl w:val="41F008F2"/>
    <w:lvl w:ilvl="0">
      <w:start w:val="2"/>
      <w:numFmt w:val="decimal"/>
      <w:lvlText w:val="%1"/>
      <w:lvlJc w:val="left"/>
      <w:pPr>
        <w:ind w:left="420" w:hanging="420"/>
      </w:pPr>
      <w:rPr>
        <w:rFonts w:hint="default"/>
      </w:rPr>
    </w:lvl>
    <w:lvl w:ilvl="1">
      <w:start w:val="18"/>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97"/>
    <w:rsid w:val="0000148C"/>
    <w:rsid w:val="00003F22"/>
    <w:rsid w:val="000040B6"/>
    <w:rsid w:val="00007FEF"/>
    <w:rsid w:val="000100E8"/>
    <w:rsid w:val="00010287"/>
    <w:rsid w:val="00010CA3"/>
    <w:rsid w:val="000173BC"/>
    <w:rsid w:val="00022B13"/>
    <w:rsid w:val="00023CB9"/>
    <w:rsid w:val="00024ED4"/>
    <w:rsid w:val="000268CC"/>
    <w:rsid w:val="00032F59"/>
    <w:rsid w:val="000344FC"/>
    <w:rsid w:val="00034BA4"/>
    <w:rsid w:val="000350CC"/>
    <w:rsid w:val="000429DC"/>
    <w:rsid w:val="00045634"/>
    <w:rsid w:val="000462EA"/>
    <w:rsid w:val="000544BE"/>
    <w:rsid w:val="00055F70"/>
    <w:rsid w:val="0005686E"/>
    <w:rsid w:val="000618C7"/>
    <w:rsid w:val="0006217F"/>
    <w:rsid w:val="000622C7"/>
    <w:rsid w:val="0006270D"/>
    <w:rsid w:val="00063450"/>
    <w:rsid w:val="00063CAC"/>
    <w:rsid w:val="000650C3"/>
    <w:rsid w:val="0006521D"/>
    <w:rsid w:val="0006593C"/>
    <w:rsid w:val="00066854"/>
    <w:rsid w:val="00066868"/>
    <w:rsid w:val="0007005F"/>
    <w:rsid w:val="00071B1D"/>
    <w:rsid w:val="0007314F"/>
    <w:rsid w:val="00076388"/>
    <w:rsid w:val="00080E8E"/>
    <w:rsid w:val="00082A84"/>
    <w:rsid w:val="00084179"/>
    <w:rsid w:val="00086A03"/>
    <w:rsid w:val="00086BF5"/>
    <w:rsid w:val="0009065E"/>
    <w:rsid w:val="00091F7F"/>
    <w:rsid w:val="000A2661"/>
    <w:rsid w:val="000A2E65"/>
    <w:rsid w:val="000A2ED9"/>
    <w:rsid w:val="000A4765"/>
    <w:rsid w:val="000A4AE2"/>
    <w:rsid w:val="000A61F5"/>
    <w:rsid w:val="000B0F45"/>
    <w:rsid w:val="000B2B1D"/>
    <w:rsid w:val="000B2DC6"/>
    <w:rsid w:val="000B5CC8"/>
    <w:rsid w:val="000B6094"/>
    <w:rsid w:val="000C30F7"/>
    <w:rsid w:val="000C37ED"/>
    <w:rsid w:val="000C6F63"/>
    <w:rsid w:val="000C7064"/>
    <w:rsid w:val="000D4B8E"/>
    <w:rsid w:val="000D7FD4"/>
    <w:rsid w:val="000E21E4"/>
    <w:rsid w:val="000E5634"/>
    <w:rsid w:val="000E6E96"/>
    <w:rsid w:val="000F1095"/>
    <w:rsid w:val="000F1F1B"/>
    <w:rsid w:val="000F380D"/>
    <w:rsid w:val="000F533A"/>
    <w:rsid w:val="00100867"/>
    <w:rsid w:val="00101DEE"/>
    <w:rsid w:val="001102A3"/>
    <w:rsid w:val="0011190B"/>
    <w:rsid w:val="00112514"/>
    <w:rsid w:val="001157A6"/>
    <w:rsid w:val="00116D59"/>
    <w:rsid w:val="0012250D"/>
    <w:rsid w:val="00125AE2"/>
    <w:rsid w:val="00126F1C"/>
    <w:rsid w:val="00131716"/>
    <w:rsid w:val="00131D37"/>
    <w:rsid w:val="00133125"/>
    <w:rsid w:val="00134807"/>
    <w:rsid w:val="00135F3A"/>
    <w:rsid w:val="00140199"/>
    <w:rsid w:val="00140C40"/>
    <w:rsid w:val="00141F68"/>
    <w:rsid w:val="0014485D"/>
    <w:rsid w:val="00145BE0"/>
    <w:rsid w:val="00145E42"/>
    <w:rsid w:val="001475B2"/>
    <w:rsid w:val="00153A78"/>
    <w:rsid w:val="00153C7E"/>
    <w:rsid w:val="001548B6"/>
    <w:rsid w:val="001555F9"/>
    <w:rsid w:val="00156B5C"/>
    <w:rsid w:val="00161082"/>
    <w:rsid w:val="001616A3"/>
    <w:rsid w:val="00161F2B"/>
    <w:rsid w:val="00163236"/>
    <w:rsid w:val="00163B17"/>
    <w:rsid w:val="001717BA"/>
    <w:rsid w:val="00172FCE"/>
    <w:rsid w:val="00175774"/>
    <w:rsid w:val="00177170"/>
    <w:rsid w:val="00177F23"/>
    <w:rsid w:val="001803C9"/>
    <w:rsid w:val="00180B24"/>
    <w:rsid w:val="00187C22"/>
    <w:rsid w:val="00187D0E"/>
    <w:rsid w:val="00192471"/>
    <w:rsid w:val="001962BB"/>
    <w:rsid w:val="001A423C"/>
    <w:rsid w:val="001A5B11"/>
    <w:rsid w:val="001A6DF5"/>
    <w:rsid w:val="001B284D"/>
    <w:rsid w:val="001C1A86"/>
    <w:rsid w:val="001C42EB"/>
    <w:rsid w:val="001C46B9"/>
    <w:rsid w:val="001C4FDB"/>
    <w:rsid w:val="001D191F"/>
    <w:rsid w:val="001D3522"/>
    <w:rsid w:val="001D4BEC"/>
    <w:rsid w:val="001D5859"/>
    <w:rsid w:val="001D5B9F"/>
    <w:rsid w:val="001D69AC"/>
    <w:rsid w:val="001E354F"/>
    <w:rsid w:val="001F0DB7"/>
    <w:rsid w:val="001F15B6"/>
    <w:rsid w:val="001F1BC4"/>
    <w:rsid w:val="001F4409"/>
    <w:rsid w:val="00200AC3"/>
    <w:rsid w:val="00201894"/>
    <w:rsid w:val="00202D22"/>
    <w:rsid w:val="002034AC"/>
    <w:rsid w:val="00210A60"/>
    <w:rsid w:val="00216C1F"/>
    <w:rsid w:val="00220D4D"/>
    <w:rsid w:val="00220D6C"/>
    <w:rsid w:val="00221F69"/>
    <w:rsid w:val="00223277"/>
    <w:rsid w:val="002240F3"/>
    <w:rsid w:val="00226435"/>
    <w:rsid w:val="00226851"/>
    <w:rsid w:val="002321D5"/>
    <w:rsid w:val="002332A1"/>
    <w:rsid w:val="00233312"/>
    <w:rsid w:val="00233791"/>
    <w:rsid w:val="00233839"/>
    <w:rsid w:val="002339FE"/>
    <w:rsid w:val="0023547C"/>
    <w:rsid w:val="002356DC"/>
    <w:rsid w:val="002362F2"/>
    <w:rsid w:val="0023655A"/>
    <w:rsid w:val="00237F50"/>
    <w:rsid w:val="00243B3A"/>
    <w:rsid w:val="00244C91"/>
    <w:rsid w:val="00252E90"/>
    <w:rsid w:val="002533FE"/>
    <w:rsid w:val="00255B15"/>
    <w:rsid w:val="00256DDD"/>
    <w:rsid w:val="00261078"/>
    <w:rsid w:val="00262B66"/>
    <w:rsid w:val="0027073F"/>
    <w:rsid w:val="00272E4C"/>
    <w:rsid w:val="00275137"/>
    <w:rsid w:val="00277441"/>
    <w:rsid w:val="00280F40"/>
    <w:rsid w:val="00284D24"/>
    <w:rsid w:val="002857CC"/>
    <w:rsid w:val="002909B4"/>
    <w:rsid w:val="00290D41"/>
    <w:rsid w:val="002922AE"/>
    <w:rsid w:val="00293AD9"/>
    <w:rsid w:val="002A0BBB"/>
    <w:rsid w:val="002A3A9F"/>
    <w:rsid w:val="002A3DD0"/>
    <w:rsid w:val="002A40AF"/>
    <w:rsid w:val="002A4232"/>
    <w:rsid w:val="002A6C2B"/>
    <w:rsid w:val="002B00AE"/>
    <w:rsid w:val="002B0326"/>
    <w:rsid w:val="002B13CA"/>
    <w:rsid w:val="002B1880"/>
    <w:rsid w:val="002B276C"/>
    <w:rsid w:val="002B5A88"/>
    <w:rsid w:val="002B7917"/>
    <w:rsid w:val="002C557C"/>
    <w:rsid w:val="002C7231"/>
    <w:rsid w:val="002D2064"/>
    <w:rsid w:val="002D6301"/>
    <w:rsid w:val="002E1A3C"/>
    <w:rsid w:val="002E3D4F"/>
    <w:rsid w:val="002E66CD"/>
    <w:rsid w:val="002E684B"/>
    <w:rsid w:val="002E75A5"/>
    <w:rsid w:val="002E7CC0"/>
    <w:rsid w:val="002F1A0C"/>
    <w:rsid w:val="002F46B0"/>
    <w:rsid w:val="002F7430"/>
    <w:rsid w:val="00300B70"/>
    <w:rsid w:val="0030160C"/>
    <w:rsid w:val="003038D0"/>
    <w:rsid w:val="00303A1F"/>
    <w:rsid w:val="00304E0A"/>
    <w:rsid w:val="0030568F"/>
    <w:rsid w:val="00306233"/>
    <w:rsid w:val="00306753"/>
    <w:rsid w:val="003078A7"/>
    <w:rsid w:val="00312B39"/>
    <w:rsid w:val="00321C76"/>
    <w:rsid w:val="003221A4"/>
    <w:rsid w:val="0032695B"/>
    <w:rsid w:val="00340F6F"/>
    <w:rsid w:val="00343173"/>
    <w:rsid w:val="00346EF9"/>
    <w:rsid w:val="00347F67"/>
    <w:rsid w:val="003549E0"/>
    <w:rsid w:val="00355F19"/>
    <w:rsid w:val="003573F5"/>
    <w:rsid w:val="003576FC"/>
    <w:rsid w:val="00357C4C"/>
    <w:rsid w:val="003624E4"/>
    <w:rsid w:val="00363829"/>
    <w:rsid w:val="00363AB1"/>
    <w:rsid w:val="0036609D"/>
    <w:rsid w:val="00366B55"/>
    <w:rsid w:val="00383A8A"/>
    <w:rsid w:val="0038751F"/>
    <w:rsid w:val="003877C4"/>
    <w:rsid w:val="00387F9E"/>
    <w:rsid w:val="00391933"/>
    <w:rsid w:val="00392C3A"/>
    <w:rsid w:val="00392F7D"/>
    <w:rsid w:val="00394557"/>
    <w:rsid w:val="003A03FF"/>
    <w:rsid w:val="003A0FFE"/>
    <w:rsid w:val="003A1749"/>
    <w:rsid w:val="003A4CDC"/>
    <w:rsid w:val="003A631C"/>
    <w:rsid w:val="003A6E9E"/>
    <w:rsid w:val="003A7D9C"/>
    <w:rsid w:val="003B07B7"/>
    <w:rsid w:val="003B6849"/>
    <w:rsid w:val="003B7733"/>
    <w:rsid w:val="003B78D4"/>
    <w:rsid w:val="003C0961"/>
    <w:rsid w:val="003C0A15"/>
    <w:rsid w:val="003C0C12"/>
    <w:rsid w:val="003C0D19"/>
    <w:rsid w:val="003C2500"/>
    <w:rsid w:val="003D0930"/>
    <w:rsid w:val="003D30AF"/>
    <w:rsid w:val="003D4DC6"/>
    <w:rsid w:val="003D624E"/>
    <w:rsid w:val="003D763E"/>
    <w:rsid w:val="003E0A88"/>
    <w:rsid w:val="003E0B33"/>
    <w:rsid w:val="003E2A99"/>
    <w:rsid w:val="003E4DCE"/>
    <w:rsid w:val="003F55B7"/>
    <w:rsid w:val="003F683A"/>
    <w:rsid w:val="003F6E68"/>
    <w:rsid w:val="003F7D44"/>
    <w:rsid w:val="004057FB"/>
    <w:rsid w:val="00405A69"/>
    <w:rsid w:val="0040621B"/>
    <w:rsid w:val="004077C5"/>
    <w:rsid w:val="00422184"/>
    <w:rsid w:val="004221C1"/>
    <w:rsid w:val="00422CD9"/>
    <w:rsid w:val="004277E3"/>
    <w:rsid w:val="00436F50"/>
    <w:rsid w:val="00437FB5"/>
    <w:rsid w:val="00440E5F"/>
    <w:rsid w:val="00445475"/>
    <w:rsid w:val="004455F6"/>
    <w:rsid w:val="00445740"/>
    <w:rsid w:val="00446D8E"/>
    <w:rsid w:val="004508A2"/>
    <w:rsid w:val="00451181"/>
    <w:rsid w:val="004536D8"/>
    <w:rsid w:val="00453916"/>
    <w:rsid w:val="00455802"/>
    <w:rsid w:val="00456DC4"/>
    <w:rsid w:val="0045701E"/>
    <w:rsid w:val="00471E73"/>
    <w:rsid w:val="004745DD"/>
    <w:rsid w:val="004805E7"/>
    <w:rsid w:val="004818BC"/>
    <w:rsid w:val="00482692"/>
    <w:rsid w:val="00482B23"/>
    <w:rsid w:val="00484D21"/>
    <w:rsid w:val="00485C89"/>
    <w:rsid w:val="00485ECC"/>
    <w:rsid w:val="00491E5C"/>
    <w:rsid w:val="004A0189"/>
    <w:rsid w:val="004A0A1B"/>
    <w:rsid w:val="004A2362"/>
    <w:rsid w:val="004A2F77"/>
    <w:rsid w:val="004A45D5"/>
    <w:rsid w:val="004A5C50"/>
    <w:rsid w:val="004A675B"/>
    <w:rsid w:val="004A6FDC"/>
    <w:rsid w:val="004B7E06"/>
    <w:rsid w:val="004C2B30"/>
    <w:rsid w:val="004C6651"/>
    <w:rsid w:val="004C7BB0"/>
    <w:rsid w:val="004D1ADF"/>
    <w:rsid w:val="004D5270"/>
    <w:rsid w:val="004D5287"/>
    <w:rsid w:val="004D6A08"/>
    <w:rsid w:val="004D6BC7"/>
    <w:rsid w:val="004E5541"/>
    <w:rsid w:val="004E56BF"/>
    <w:rsid w:val="004E5AF7"/>
    <w:rsid w:val="004E7A2D"/>
    <w:rsid w:val="004E7BED"/>
    <w:rsid w:val="004F297D"/>
    <w:rsid w:val="004F3FC0"/>
    <w:rsid w:val="004F7E30"/>
    <w:rsid w:val="00500507"/>
    <w:rsid w:val="005040CD"/>
    <w:rsid w:val="0050590E"/>
    <w:rsid w:val="005131C8"/>
    <w:rsid w:val="00514F78"/>
    <w:rsid w:val="00515426"/>
    <w:rsid w:val="00515A82"/>
    <w:rsid w:val="00521BB7"/>
    <w:rsid w:val="0052267E"/>
    <w:rsid w:val="005226AB"/>
    <w:rsid w:val="00526B84"/>
    <w:rsid w:val="005277C7"/>
    <w:rsid w:val="00530E8C"/>
    <w:rsid w:val="005337C3"/>
    <w:rsid w:val="00537042"/>
    <w:rsid w:val="00537533"/>
    <w:rsid w:val="0054021E"/>
    <w:rsid w:val="005406D2"/>
    <w:rsid w:val="0054109A"/>
    <w:rsid w:val="00543A49"/>
    <w:rsid w:val="00545957"/>
    <w:rsid w:val="00545D3C"/>
    <w:rsid w:val="00545DBE"/>
    <w:rsid w:val="0054604C"/>
    <w:rsid w:val="00546082"/>
    <w:rsid w:val="00547E72"/>
    <w:rsid w:val="00550A35"/>
    <w:rsid w:val="0055191B"/>
    <w:rsid w:val="00553DF4"/>
    <w:rsid w:val="005610EC"/>
    <w:rsid w:val="00562E52"/>
    <w:rsid w:val="0056516C"/>
    <w:rsid w:val="00565D18"/>
    <w:rsid w:val="00570F04"/>
    <w:rsid w:val="00571C15"/>
    <w:rsid w:val="00572605"/>
    <w:rsid w:val="00573C91"/>
    <w:rsid w:val="00577A15"/>
    <w:rsid w:val="005803B6"/>
    <w:rsid w:val="00581369"/>
    <w:rsid w:val="0058219B"/>
    <w:rsid w:val="00582887"/>
    <w:rsid w:val="00583BDD"/>
    <w:rsid w:val="00584F6B"/>
    <w:rsid w:val="00585332"/>
    <w:rsid w:val="005858E6"/>
    <w:rsid w:val="00585C41"/>
    <w:rsid w:val="00585D2F"/>
    <w:rsid w:val="005901CF"/>
    <w:rsid w:val="00594339"/>
    <w:rsid w:val="00595737"/>
    <w:rsid w:val="00595854"/>
    <w:rsid w:val="005963A9"/>
    <w:rsid w:val="00596F46"/>
    <w:rsid w:val="005975BA"/>
    <w:rsid w:val="00597D56"/>
    <w:rsid w:val="005A2BE4"/>
    <w:rsid w:val="005A4B47"/>
    <w:rsid w:val="005A4CB5"/>
    <w:rsid w:val="005A5D9C"/>
    <w:rsid w:val="005A7F81"/>
    <w:rsid w:val="005B0AC0"/>
    <w:rsid w:val="005B2948"/>
    <w:rsid w:val="005B621B"/>
    <w:rsid w:val="005B747D"/>
    <w:rsid w:val="005C25CB"/>
    <w:rsid w:val="005D055F"/>
    <w:rsid w:val="005D1A7C"/>
    <w:rsid w:val="005D60AC"/>
    <w:rsid w:val="005D6CD7"/>
    <w:rsid w:val="005D7118"/>
    <w:rsid w:val="005E3D56"/>
    <w:rsid w:val="005E4F36"/>
    <w:rsid w:val="005E584A"/>
    <w:rsid w:val="005E6643"/>
    <w:rsid w:val="005F0E24"/>
    <w:rsid w:val="005F104E"/>
    <w:rsid w:val="005F3B15"/>
    <w:rsid w:val="005F4D3F"/>
    <w:rsid w:val="0060091B"/>
    <w:rsid w:val="00601776"/>
    <w:rsid w:val="0060406C"/>
    <w:rsid w:val="00605193"/>
    <w:rsid w:val="006062D2"/>
    <w:rsid w:val="0061301D"/>
    <w:rsid w:val="006141B9"/>
    <w:rsid w:val="00614AA8"/>
    <w:rsid w:val="00614D8C"/>
    <w:rsid w:val="006157A0"/>
    <w:rsid w:val="006157B8"/>
    <w:rsid w:val="00615A5D"/>
    <w:rsid w:val="00616B62"/>
    <w:rsid w:val="00617935"/>
    <w:rsid w:val="0062034F"/>
    <w:rsid w:val="00621571"/>
    <w:rsid w:val="00625331"/>
    <w:rsid w:val="006255B4"/>
    <w:rsid w:val="00630166"/>
    <w:rsid w:val="00632EC1"/>
    <w:rsid w:val="006330E5"/>
    <w:rsid w:val="0063318E"/>
    <w:rsid w:val="00633EA6"/>
    <w:rsid w:val="00633EE0"/>
    <w:rsid w:val="00634416"/>
    <w:rsid w:val="0063608C"/>
    <w:rsid w:val="006416E8"/>
    <w:rsid w:val="006478E1"/>
    <w:rsid w:val="00657FB0"/>
    <w:rsid w:val="00662473"/>
    <w:rsid w:val="00671596"/>
    <w:rsid w:val="006741C8"/>
    <w:rsid w:val="006745D7"/>
    <w:rsid w:val="0067504C"/>
    <w:rsid w:val="006756B4"/>
    <w:rsid w:val="00675D66"/>
    <w:rsid w:val="006810DD"/>
    <w:rsid w:val="00681843"/>
    <w:rsid w:val="006868BC"/>
    <w:rsid w:val="0069123C"/>
    <w:rsid w:val="00691331"/>
    <w:rsid w:val="0069203F"/>
    <w:rsid w:val="00692236"/>
    <w:rsid w:val="006A34C3"/>
    <w:rsid w:val="006A776B"/>
    <w:rsid w:val="006B0112"/>
    <w:rsid w:val="006B17D5"/>
    <w:rsid w:val="006B59FE"/>
    <w:rsid w:val="006B6AA2"/>
    <w:rsid w:val="006C0808"/>
    <w:rsid w:val="006C13B7"/>
    <w:rsid w:val="006C2EE3"/>
    <w:rsid w:val="006C3672"/>
    <w:rsid w:val="006C4286"/>
    <w:rsid w:val="006C499B"/>
    <w:rsid w:val="006C5B20"/>
    <w:rsid w:val="006D07D2"/>
    <w:rsid w:val="006D2E7F"/>
    <w:rsid w:val="006D3036"/>
    <w:rsid w:val="006D40C8"/>
    <w:rsid w:val="006D468E"/>
    <w:rsid w:val="006D5F24"/>
    <w:rsid w:val="006D6585"/>
    <w:rsid w:val="006D6A64"/>
    <w:rsid w:val="006D7697"/>
    <w:rsid w:val="006E0AF1"/>
    <w:rsid w:val="006E2034"/>
    <w:rsid w:val="006E5F58"/>
    <w:rsid w:val="006E655A"/>
    <w:rsid w:val="006F17EC"/>
    <w:rsid w:val="006F26AB"/>
    <w:rsid w:val="006F3DF5"/>
    <w:rsid w:val="006F3E02"/>
    <w:rsid w:val="0070176F"/>
    <w:rsid w:val="007019B5"/>
    <w:rsid w:val="00701BB3"/>
    <w:rsid w:val="00703B43"/>
    <w:rsid w:val="0070744C"/>
    <w:rsid w:val="00714EC6"/>
    <w:rsid w:val="007209F4"/>
    <w:rsid w:val="0072445E"/>
    <w:rsid w:val="007244F1"/>
    <w:rsid w:val="0072558E"/>
    <w:rsid w:val="00731795"/>
    <w:rsid w:val="00731C9B"/>
    <w:rsid w:val="00732EBC"/>
    <w:rsid w:val="00734869"/>
    <w:rsid w:val="00734E7C"/>
    <w:rsid w:val="0073658C"/>
    <w:rsid w:val="00736B9C"/>
    <w:rsid w:val="00740F3F"/>
    <w:rsid w:val="00742870"/>
    <w:rsid w:val="007430E0"/>
    <w:rsid w:val="007438CE"/>
    <w:rsid w:val="00745C29"/>
    <w:rsid w:val="00751366"/>
    <w:rsid w:val="00752BC6"/>
    <w:rsid w:val="00754EDC"/>
    <w:rsid w:val="00756915"/>
    <w:rsid w:val="00761483"/>
    <w:rsid w:val="00761A14"/>
    <w:rsid w:val="007622BC"/>
    <w:rsid w:val="007629F2"/>
    <w:rsid w:val="007634F7"/>
    <w:rsid w:val="007650AB"/>
    <w:rsid w:val="00766A5B"/>
    <w:rsid w:val="007708E1"/>
    <w:rsid w:val="00771DFE"/>
    <w:rsid w:val="007760FA"/>
    <w:rsid w:val="007771AA"/>
    <w:rsid w:val="0078029B"/>
    <w:rsid w:val="007844DE"/>
    <w:rsid w:val="00786E2F"/>
    <w:rsid w:val="007901CA"/>
    <w:rsid w:val="00792F5B"/>
    <w:rsid w:val="00793643"/>
    <w:rsid w:val="00795B01"/>
    <w:rsid w:val="00795BB7"/>
    <w:rsid w:val="00795DDB"/>
    <w:rsid w:val="0079734D"/>
    <w:rsid w:val="007A514F"/>
    <w:rsid w:val="007A5EC1"/>
    <w:rsid w:val="007B6F70"/>
    <w:rsid w:val="007C6D04"/>
    <w:rsid w:val="007C6FD6"/>
    <w:rsid w:val="007D151E"/>
    <w:rsid w:val="007D3626"/>
    <w:rsid w:val="007D62FC"/>
    <w:rsid w:val="007D7A00"/>
    <w:rsid w:val="007D7F9E"/>
    <w:rsid w:val="007E2CF1"/>
    <w:rsid w:val="007E2DED"/>
    <w:rsid w:val="007E65E6"/>
    <w:rsid w:val="007E7D67"/>
    <w:rsid w:val="007E7F9F"/>
    <w:rsid w:val="007F055B"/>
    <w:rsid w:val="007F1737"/>
    <w:rsid w:val="007F2A9C"/>
    <w:rsid w:val="007F538C"/>
    <w:rsid w:val="007F75C8"/>
    <w:rsid w:val="00800118"/>
    <w:rsid w:val="008034E3"/>
    <w:rsid w:val="00810A99"/>
    <w:rsid w:val="008208ED"/>
    <w:rsid w:val="00821510"/>
    <w:rsid w:val="008222E1"/>
    <w:rsid w:val="008232D9"/>
    <w:rsid w:val="00825870"/>
    <w:rsid w:val="00830F0C"/>
    <w:rsid w:val="0083104F"/>
    <w:rsid w:val="008333CB"/>
    <w:rsid w:val="008334EB"/>
    <w:rsid w:val="00835D92"/>
    <w:rsid w:val="00835EA4"/>
    <w:rsid w:val="00840E5A"/>
    <w:rsid w:val="008461EA"/>
    <w:rsid w:val="00847019"/>
    <w:rsid w:val="008474E5"/>
    <w:rsid w:val="00850070"/>
    <w:rsid w:val="00851283"/>
    <w:rsid w:val="00851B2A"/>
    <w:rsid w:val="00856D02"/>
    <w:rsid w:val="00860866"/>
    <w:rsid w:val="008619BC"/>
    <w:rsid w:val="00865C1A"/>
    <w:rsid w:val="0087405D"/>
    <w:rsid w:val="00883642"/>
    <w:rsid w:val="00890227"/>
    <w:rsid w:val="0089077C"/>
    <w:rsid w:val="008918F9"/>
    <w:rsid w:val="00896386"/>
    <w:rsid w:val="008A0B9C"/>
    <w:rsid w:val="008A1B00"/>
    <w:rsid w:val="008A457D"/>
    <w:rsid w:val="008A45D6"/>
    <w:rsid w:val="008A5541"/>
    <w:rsid w:val="008A7B72"/>
    <w:rsid w:val="008B003A"/>
    <w:rsid w:val="008B0670"/>
    <w:rsid w:val="008B09EC"/>
    <w:rsid w:val="008B1C34"/>
    <w:rsid w:val="008B3CBC"/>
    <w:rsid w:val="008B3DF2"/>
    <w:rsid w:val="008B59FA"/>
    <w:rsid w:val="008C0AEB"/>
    <w:rsid w:val="008C1D30"/>
    <w:rsid w:val="008C2556"/>
    <w:rsid w:val="008C72C7"/>
    <w:rsid w:val="008D090E"/>
    <w:rsid w:val="008D1DE1"/>
    <w:rsid w:val="008E504F"/>
    <w:rsid w:val="008F4110"/>
    <w:rsid w:val="008F44BD"/>
    <w:rsid w:val="008F4C24"/>
    <w:rsid w:val="008F7FE1"/>
    <w:rsid w:val="00901EC0"/>
    <w:rsid w:val="009026BC"/>
    <w:rsid w:val="00903D43"/>
    <w:rsid w:val="009108B6"/>
    <w:rsid w:val="00917239"/>
    <w:rsid w:val="009228B5"/>
    <w:rsid w:val="00925A1B"/>
    <w:rsid w:val="009274AB"/>
    <w:rsid w:val="00927666"/>
    <w:rsid w:val="00930408"/>
    <w:rsid w:val="00930687"/>
    <w:rsid w:val="00930E4F"/>
    <w:rsid w:val="00936E37"/>
    <w:rsid w:val="00937F6B"/>
    <w:rsid w:val="00941062"/>
    <w:rsid w:val="00941480"/>
    <w:rsid w:val="009425AE"/>
    <w:rsid w:val="00942860"/>
    <w:rsid w:val="00944576"/>
    <w:rsid w:val="00953A41"/>
    <w:rsid w:val="00954B4D"/>
    <w:rsid w:val="00957BBF"/>
    <w:rsid w:val="009609AF"/>
    <w:rsid w:val="00961499"/>
    <w:rsid w:val="0096327C"/>
    <w:rsid w:val="0096365F"/>
    <w:rsid w:val="00965BB5"/>
    <w:rsid w:val="00972093"/>
    <w:rsid w:val="00972C68"/>
    <w:rsid w:val="0097716E"/>
    <w:rsid w:val="00984A83"/>
    <w:rsid w:val="00984D21"/>
    <w:rsid w:val="0099236F"/>
    <w:rsid w:val="009A4A5C"/>
    <w:rsid w:val="009A4B4D"/>
    <w:rsid w:val="009A61E6"/>
    <w:rsid w:val="009A73C7"/>
    <w:rsid w:val="009B1EE5"/>
    <w:rsid w:val="009B28AD"/>
    <w:rsid w:val="009B552F"/>
    <w:rsid w:val="009B5C1F"/>
    <w:rsid w:val="009C278F"/>
    <w:rsid w:val="009C2A60"/>
    <w:rsid w:val="009D03C1"/>
    <w:rsid w:val="009D1049"/>
    <w:rsid w:val="009D1135"/>
    <w:rsid w:val="009D2B71"/>
    <w:rsid w:val="009D4CFB"/>
    <w:rsid w:val="009D5436"/>
    <w:rsid w:val="009D71E0"/>
    <w:rsid w:val="009E1A2B"/>
    <w:rsid w:val="009E1B9C"/>
    <w:rsid w:val="009E2F72"/>
    <w:rsid w:val="009E3288"/>
    <w:rsid w:val="009E3B01"/>
    <w:rsid w:val="009E4507"/>
    <w:rsid w:val="009E5AA0"/>
    <w:rsid w:val="009F1F0D"/>
    <w:rsid w:val="009F1F7A"/>
    <w:rsid w:val="009F21A7"/>
    <w:rsid w:val="009F399A"/>
    <w:rsid w:val="009F3ED3"/>
    <w:rsid w:val="009F5E0C"/>
    <w:rsid w:val="009F70CF"/>
    <w:rsid w:val="00A02E97"/>
    <w:rsid w:val="00A064A2"/>
    <w:rsid w:val="00A12DC1"/>
    <w:rsid w:val="00A1452D"/>
    <w:rsid w:val="00A15C86"/>
    <w:rsid w:val="00A22E31"/>
    <w:rsid w:val="00A325CC"/>
    <w:rsid w:val="00A336DA"/>
    <w:rsid w:val="00A4217B"/>
    <w:rsid w:val="00A42AB2"/>
    <w:rsid w:val="00A44A9A"/>
    <w:rsid w:val="00A46088"/>
    <w:rsid w:val="00A5366D"/>
    <w:rsid w:val="00A55C48"/>
    <w:rsid w:val="00A56DE1"/>
    <w:rsid w:val="00A63DDB"/>
    <w:rsid w:val="00A64112"/>
    <w:rsid w:val="00A6671C"/>
    <w:rsid w:val="00A66E12"/>
    <w:rsid w:val="00A7580C"/>
    <w:rsid w:val="00A80AB6"/>
    <w:rsid w:val="00A80AD2"/>
    <w:rsid w:val="00A82BD8"/>
    <w:rsid w:val="00A859C7"/>
    <w:rsid w:val="00A936B6"/>
    <w:rsid w:val="00A942A9"/>
    <w:rsid w:val="00A94AA3"/>
    <w:rsid w:val="00AA30A6"/>
    <w:rsid w:val="00AA605A"/>
    <w:rsid w:val="00AA66F8"/>
    <w:rsid w:val="00AA686D"/>
    <w:rsid w:val="00AB09AA"/>
    <w:rsid w:val="00AB231C"/>
    <w:rsid w:val="00AB34B0"/>
    <w:rsid w:val="00AB3555"/>
    <w:rsid w:val="00AB3C78"/>
    <w:rsid w:val="00AB3D86"/>
    <w:rsid w:val="00AB4C76"/>
    <w:rsid w:val="00AC1146"/>
    <w:rsid w:val="00AC1451"/>
    <w:rsid w:val="00AC2344"/>
    <w:rsid w:val="00AC261D"/>
    <w:rsid w:val="00AD3E8C"/>
    <w:rsid w:val="00AD586D"/>
    <w:rsid w:val="00AD7033"/>
    <w:rsid w:val="00AE3E2B"/>
    <w:rsid w:val="00AE5F75"/>
    <w:rsid w:val="00AE60DD"/>
    <w:rsid w:val="00AF2C0E"/>
    <w:rsid w:val="00AF3887"/>
    <w:rsid w:val="00AF4FB3"/>
    <w:rsid w:val="00B05C26"/>
    <w:rsid w:val="00B11861"/>
    <w:rsid w:val="00B13C30"/>
    <w:rsid w:val="00B15D7F"/>
    <w:rsid w:val="00B17B01"/>
    <w:rsid w:val="00B17E2B"/>
    <w:rsid w:val="00B226D5"/>
    <w:rsid w:val="00B24382"/>
    <w:rsid w:val="00B24D02"/>
    <w:rsid w:val="00B321E9"/>
    <w:rsid w:val="00B412B2"/>
    <w:rsid w:val="00B43EEF"/>
    <w:rsid w:val="00B4440C"/>
    <w:rsid w:val="00B66B2D"/>
    <w:rsid w:val="00B716BA"/>
    <w:rsid w:val="00B82926"/>
    <w:rsid w:val="00B82935"/>
    <w:rsid w:val="00B8390E"/>
    <w:rsid w:val="00B8702D"/>
    <w:rsid w:val="00B87A4F"/>
    <w:rsid w:val="00B91BE7"/>
    <w:rsid w:val="00B92E41"/>
    <w:rsid w:val="00B94E65"/>
    <w:rsid w:val="00B96A2E"/>
    <w:rsid w:val="00B96D79"/>
    <w:rsid w:val="00BA0966"/>
    <w:rsid w:val="00BA09C0"/>
    <w:rsid w:val="00BA0A6C"/>
    <w:rsid w:val="00BA0C18"/>
    <w:rsid w:val="00BA31E9"/>
    <w:rsid w:val="00BA704B"/>
    <w:rsid w:val="00BB02B2"/>
    <w:rsid w:val="00BB08DA"/>
    <w:rsid w:val="00BB0D2C"/>
    <w:rsid w:val="00BB2323"/>
    <w:rsid w:val="00BB2B6D"/>
    <w:rsid w:val="00BB5224"/>
    <w:rsid w:val="00BC018A"/>
    <w:rsid w:val="00BC127D"/>
    <w:rsid w:val="00BC177F"/>
    <w:rsid w:val="00BC3794"/>
    <w:rsid w:val="00BC601F"/>
    <w:rsid w:val="00BC772C"/>
    <w:rsid w:val="00BD4B55"/>
    <w:rsid w:val="00BD533C"/>
    <w:rsid w:val="00BD7206"/>
    <w:rsid w:val="00BE36BE"/>
    <w:rsid w:val="00BE4BFA"/>
    <w:rsid w:val="00BE7B95"/>
    <w:rsid w:val="00BF0BF8"/>
    <w:rsid w:val="00BF18F6"/>
    <w:rsid w:val="00BF3221"/>
    <w:rsid w:val="00BF390F"/>
    <w:rsid w:val="00BF4885"/>
    <w:rsid w:val="00BF6990"/>
    <w:rsid w:val="00C06481"/>
    <w:rsid w:val="00C10552"/>
    <w:rsid w:val="00C16C50"/>
    <w:rsid w:val="00C20DE5"/>
    <w:rsid w:val="00C22065"/>
    <w:rsid w:val="00C23678"/>
    <w:rsid w:val="00C2593B"/>
    <w:rsid w:val="00C407E7"/>
    <w:rsid w:val="00C40D9E"/>
    <w:rsid w:val="00C4461A"/>
    <w:rsid w:val="00C50FA6"/>
    <w:rsid w:val="00C53845"/>
    <w:rsid w:val="00C538E3"/>
    <w:rsid w:val="00C54E49"/>
    <w:rsid w:val="00C56C40"/>
    <w:rsid w:val="00C57E0E"/>
    <w:rsid w:val="00C624A1"/>
    <w:rsid w:val="00C64529"/>
    <w:rsid w:val="00C67242"/>
    <w:rsid w:val="00C700F0"/>
    <w:rsid w:val="00C7010F"/>
    <w:rsid w:val="00C70616"/>
    <w:rsid w:val="00C72A23"/>
    <w:rsid w:val="00C73EBC"/>
    <w:rsid w:val="00C7459A"/>
    <w:rsid w:val="00C74616"/>
    <w:rsid w:val="00C759AD"/>
    <w:rsid w:val="00C76FE0"/>
    <w:rsid w:val="00C7755F"/>
    <w:rsid w:val="00C77AB3"/>
    <w:rsid w:val="00C804EA"/>
    <w:rsid w:val="00C81F00"/>
    <w:rsid w:val="00C9026B"/>
    <w:rsid w:val="00C91F82"/>
    <w:rsid w:val="00C9231C"/>
    <w:rsid w:val="00C95495"/>
    <w:rsid w:val="00CA09EA"/>
    <w:rsid w:val="00CA1A58"/>
    <w:rsid w:val="00CA3656"/>
    <w:rsid w:val="00CA7CBF"/>
    <w:rsid w:val="00CB0015"/>
    <w:rsid w:val="00CB06B4"/>
    <w:rsid w:val="00CB1BC3"/>
    <w:rsid w:val="00CB39EF"/>
    <w:rsid w:val="00CC30B2"/>
    <w:rsid w:val="00CC6975"/>
    <w:rsid w:val="00CD1411"/>
    <w:rsid w:val="00CD177F"/>
    <w:rsid w:val="00CD5954"/>
    <w:rsid w:val="00CD5A93"/>
    <w:rsid w:val="00CD5C0A"/>
    <w:rsid w:val="00CE1433"/>
    <w:rsid w:val="00CE4E3E"/>
    <w:rsid w:val="00CF3D9E"/>
    <w:rsid w:val="00CF4BD0"/>
    <w:rsid w:val="00CF5518"/>
    <w:rsid w:val="00CF6391"/>
    <w:rsid w:val="00CF7A0A"/>
    <w:rsid w:val="00D021B7"/>
    <w:rsid w:val="00D02291"/>
    <w:rsid w:val="00D02861"/>
    <w:rsid w:val="00D03232"/>
    <w:rsid w:val="00D03635"/>
    <w:rsid w:val="00D05853"/>
    <w:rsid w:val="00D06E1A"/>
    <w:rsid w:val="00D104C0"/>
    <w:rsid w:val="00D12B27"/>
    <w:rsid w:val="00D1536A"/>
    <w:rsid w:val="00D15F60"/>
    <w:rsid w:val="00D1726B"/>
    <w:rsid w:val="00D172A9"/>
    <w:rsid w:val="00D21156"/>
    <w:rsid w:val="00D214D9"/>
    <w:rsid w:val="00D21ABA"/>
    <w:rsid w:val="00D253F3"/>
    <w:rsid w:val="00D305EC"/>
    <w:rsid w:val="00D33B53"/>
    <w:rsid w:val="00D33BAA"/>
    <w:rsid w:val="00D35974"/>
    <w:rsid w:val="00D37B3D"/>
    <w:rsid w:val="00D41C43"/>
    <w:rsid w:val="00D41FE3"/>
    <w:rsid w:val="00D437E7"/>
    <w:rsid w:val="00D4403A"/>
    <w:rsid w:val="00D44207"/>
    <w:rsid w:val="00D46877"/>
    <w:rsid w:val="00D476E5"/>
    <w:rsid w:val="00D47DEB"/>
    <w:rsid w:val="00D5010F"/>
    <w:rsid w:val="00D54402"/>
    <w:rsid w:val="00D546CF"/>
    <w:rsid w:val="00D56E92"/>
    <w:rsid w:val="00D57C83"/>
    <w:rsid w:val="00D57EB2"/>
    <w:rsid w:val="00D61387"/>
    <w:rsid w:val="00D61DBA"/>
    <w:rsid w:val="00D6268E"/>
    <w:rsid w:val="00D631CF"/>
    <w:rsid w:val="00D6373B"/>
    <w:rsid w:val="00D66624"/>
    <w:rsid w:val="00D7145D"/>
    <w:rsid w:val="00D7343A"/>
    <w:rsid w:val="00D73600"/>
    <w:rsid w:val="00D73B8D"/>
    <w:rsid w:val="00D743AF"/>
    <w:rsid w:val="00D75148"/>
    <w:rsid w:val="00D8555B"/>
    <w:rsid w:val="00D86D99"/>
    <w:rsid w:val="00D86E2B"/>
    <w:rsid w:val="00D93089"/>
    <w:rsid w:val="00D93286"/>
    <w:rsid w:val="00D94F5A"/>
    <w:rsid w:val="00D959A3"/>
    <w:rsid w:val="00D96B8C"/>
    <w:rsid w:val="00DA3479"/>
    <w:rsid w:val="00DA3942"/>
    <w:rsid w:val="00DA42B1"/>
    <w:rsid w:val="00DA61B7"/>
    <w:rsid w:val="00DA61F9"/>
    <w:rsid w:val="00DB0A75"/>
    <w:rsid w:val="00DB2D55"/>
    <w:rsid w:val="00DB51F5"/>
    <w:rsid w:val="00DB53A3"/>
    <w:rsid w:val="00DB5B7B"/>
    <w:rsid w:val="00DB7091"/>
    <w:rsid w:val="00DB7918"/>
    <w:rsid w:val="00DB7D8C"/>
    <w:rsid w:val="00DC0040"/>
    <w:rsid w:val="00DC01EF"/>
    <w:rsid w:val="00DC1714"/>
    <w:rsid w:val="00DC7A99"/>
    <w:rsid w:val="00DD2A71"/>
    <w:rsid w:val="00DD3340"/>
    <w:rsid w:val="00DD33EE"/>
    <w:rsid w:val="00DE1742"/>
    <w:rsid w:val="00DE3A53"/>
    <w:rsid w:val="00DE3CA7"/>
    <w:rsid w:val="00DE5061"/>
    <w:rsid w:val="00DE5ABA"/>
    <w:rsid w:val="00DE5F6C"/>
    <w:rsid w:val="00DF1ACC"/>
    <w:rsid w:val="00DF2157"/>
    <w:rsid w:val="00DF36BD"/>
    <w:rsid w:val="00DF5330"/>
    <w:rsid w:val="00DF5F5C"/>
    <w:rsid w:val="00DF64B6"/>
    <w:rsid w:val="00E00D73"/>
    <w:rsid w:val="00E010D3"/>
    <w:rsid w:val="00E0176A"/>
    <w:rsid w:val="00E04837"/>
    <w:rsid w:val="00E05748"/>
    <w:rsid w:val="00E0783F"/>
    <w:rsid w:val="00E07EC6"/>
    <w:rsid w:val="00E100AA"/>
    <w:rsid w:val="00E136A0"/>
    <w:rsid w:val="00E1604B"/>
    <w:rsid w:val="00E1624B"/>
    <w:rsid w:val="00E204C8"/>
    <w:rsid w:val="00E20ED5"/>
    <w:rsid w:val="00E267E1"/>
    <w:rsid w:val="00E308F3"/>
    <w:rsid w:val="00E3328B"/>
    <w:rsid w:val="00E361DA"/>
    <w:rsid w:val="00E36581"/>
    <w:rsid w:val="00E36E9A"/>
    <w:rsid w:val="00E41E03"/>
    <w:rsid w:val="00E52092"/>
    <w:rsid w:val="00E53632"/>
    <w:rsid w:val="00E561A4"/>
    <w:rsid w:val="00E579F3"/>
    <w:rsid w:val="00E63177"/>
    <w:rsid w:val="00E65D77"/>
    <w:rsid w:val="00E666F0"/>
    <w:rsid w:val="00E66EB4"/>
    <w:rsid w:val="00E73896"/>
    <w:rsid w:val="00E738FF"/>
    <w:rsid w:val="00E73FB2"/>
    <w:rsid w:val="00E817D5"/>
    <w:rsid w:val="00E827B2"/>
    <w:rsid w:val="00E83600"/>
    <w:rsid w:val="00E856CC"/>
    <w:rsid w:val="00E90633"/>
    <w:rsid w:val="00E92B1F"/>
    <w:rsid w:val="00E9335D"/>
    <w:rsid w:val="00E95710"/>
    <w:rsid w:val="00E96C66"/>
    <w:rsid w:val="00EA4F8B"/>
    <w:rsid w:val="00EA6F26"/>
    <w:rsid w:val="00EB4E8B"/>
    <w:rsid w:val="00EB5148"/>
    <w:rsid w:val="00EB7EFB"/>
    <w:rsid w:val="00EC1853"/>
    <w:rsid w:val="00EC3BEA"/>
    <w:rsid w:val="00EC55B6"/>
    <w:rsid w:val="00EC7D62"/>
    <w:rsid w:val="00ED2DB1"/>
    <w:rsid w:val="00ED2DE9"/>
    <w:rsid w:val="00ED4945"/>
    <w:rsid w:val="00EE1519"/>
    <w:rsid w:val="00EE595F"/>
    <w:rsid w:val="00EF5FDF"/>
    <w:rsid w:val="00EF6075"/>
    <w:rsid w:val="00EF712D"/>
    <w:rsid w:val="00F017E9"/>
    <w:rsid w:val="00F029A1"/>
    <w:rsid w:val="00F04C04"/>
    <w:rsid w:val="00F05A04"/>
    <w:rsid w:val="00F06FBC"/>
    <w:rsid w:val="00F07604"/>
    <w:rsid w:val="00F10A84"/>
    <w:rsid w:val="00F13E26"/>
    <w:rsid w:val="00F1524A"/>
    <w:rsid w:val="00F203E6"/>
    <w:rsid w:val="00F2383A"/>
    <w:rsid w:val="00F2414E"/>
    <w:rsid w:val="00F24844"/>
    <w:rsid w:val="00F360E3"/>
    <w:rsid w:val="00F404E4"/>
    <w:rsid w:val="00F45910"/>
    <w:rsid w:val="00F45A37"/>
    <w:rsid w:val="00F51792"/>
    <w:rsid w:val="00F51DB6"/>
    <w:rsid w:val="00F52677"/>
    <w:rsid w:val="00F54171"/>
    <w:rsid w:val="00F61177"/>
    <w:rsid w:val="00F61306"/>
    <w:rsid w:val="00F61FAC"/>
    <w:rsid w:val="00F628C2"/>
    <w:rsid w:val="00F63DC6"/>
    <w:rsid w:val="00F66082"/>
    <w:rsid w:val="00F722FD"/>
    <w:rsid w:val="00F74D89"/>
    <w:rsid w:val="00F7773C"/>
    <w:rsid w:val="00F81068"/>
    <w:rsid w:val="00F83634"/>
    <w:rsid w:val="00F83E6B"/>
    <w:rsid w:val="00F85634"/>
    <w:rsid w:val="00F9043B"/>
    <w:rsid w:val="00F92581"/>
    <w:rsid w:val="00F93AD1"/>
    <w:rsid w:val="00F96183"/>
    <w:rsid w:val="00F96D96"/>
    <w:rsid w:val="00FA25A4"/>
    <w:rsid w:val="00FA42F8"/>
    <w:rsid w:val="00FA58AB"/>
    <w:rsid w:val="00FA5F6B"/>
    <w:rsid w:val="00FB14C2"/>
    <w:rsid w:val="00FB298F"/>
    <w:rsid w:val="00FB3D30"/>
    <w:rsid w:val="00FC45E6"/>
    <w:rsid w:val="00FC5A65"/>
    <w:rsid w:val="00FC5C81"/>
    <w:rsid w:val="00FC7BCD"/>
    <w:rsid w:val="00FD0DAA"/>
    <w:rsid w:val="00FD2931"/>
    <w:rsid w:val="00FD3585"/>
    <w:rsid w:val="00FD45F0"/>
    <w:rsid w:val="00FD4C45"/>
    <w:rsid w:val="00FE13AB"/>
    <w:rsid w:val="00FE1ADB"/>
    <w:rsid w:val="00FE654D"/>
    <w:rsid w:val="00FE700A"/>
    <w:rsid w:val="00FF184E"/>
    <w:rsid w:val="00FF2A41"/>
    <w:rsid w:val="00FF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E744B"/>
  <w15:chartTrackingRefBased/>
  <w15:docId w15:val="{50794C64-2363-4FC0-939C-D14FF01A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E6D"/>
    <w:pPr>
      <w:spacing w:after="0" w:line="240" w:lineRule="auto"/>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CommentReference">
    <w:name w:val="annotation reference"/>
    <w:basedOn w:val="DefaultParagraphFont"/>
    <w:uiPriority w:val="99"/>
    <w:semiHidden/>
    <w:unhideWhenUsed/>
    <w:rsid w:val="00422184"/>
    <w:rPr>
      <w:sz w:val="16"/>
      <w:szCs w:val="16"/>
    </w:rPr>
  </w:style>
  <w:style w:type="paragraph" w:styleId="CommentText">
    <w:name w:val="annotation text"/>
    <w:basedOn w:val="Normal"/>
    <w:link w:val="CommentTextChar"/>
    <w:uiPriority w:val="99"/>
    <w:semiHidden/>
    <w:unhideWhenUsed/>
    <w:rsid w:val="00422184"/>
    <w:pPr>
      <w:spacing w:line="240" w:lineRule="auto"/>
    </w:pPr>
    <w:rPr>
      <w:sz w:val="20"/>
      <w:szCs w:val="20"/>
    </w:rPr>
  </w:style>
  <w:style w:type="character" w:customStyle="1" w:styleId="CommentTextChar">
    <w:name w:val="Comment Text Char"/>
    <w:basedOn w:val="DefaultParagraphFont"/>
    <w:link w:val="CommentText"/>
    <w:uiPriority w:val="99"/>
    <w:semiHidden/>
    <w:rsid w:val="00422184"/>
    <w:rPr>
      <w:sz w:val="20"/>
      <w:szCs w:val="20"/>
    </w:rPr>
  </w:style>
  <w:style w:type="paragraph" w:styleId="CommentSubject">
    <w:name w:val="annotation subject"/>
    <w:basedOn w:val="CommentText"/>
    <w:next w:val="CommentText"/>
    <w:link w:val="CommentSubjectChar"/>
    <w:uiPriority w:val="99"/>
    <w:semiHidden/>
    <w:unhideWhenUsed/>
    <w:rsid w:val="00422184"/>
    <w:rPr>
      <w:b/>
      <w:bCs/>
    </w:rPr>
  </w:style>
  <w:style w:type="character" w:customStyle="1" w:styleId="CommentSubjectChar">
    <w:name w:val="Comment Subject Char"/>
    <w:basedOn w:val="CommentTextChar"/>
    <w:link w:val="CommentSubject"/>
    <w:uiPriority w:val="99"/>
    <w:semiHidden/>
    <w:rsid w:val="00422184"/>
    <w:rPr>
      <w:b/>
      <w:bCs/>
      <w:sz w:val="20"/>
      <w:szCs w:val="20"/>
    </w:rPr>
  </w:style>
  <w:style w:type="paragraph" w:styleId="BalloonText">
    <w:name w:val="Balloon Text"/>
    <w:basedOn w:val="Normal"/>
    <w:link w:val="BalloonTextChar"/>
    <w:uiPriority w:val="99"/>
    <w:semiHidden/>
    <w:unhideWhenUsed/>
    <w:rsid w:val="00422184"/>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422184"/>
    <w:rPr>
      <w:rFonts w:ascii="Arial" w:hAnsi="Arial" w:cs="Arial"/>
      <w:sz w:val="18"/>
      <w:szCs w:val="18"/>
    </w:rPr>
  </w:style>
  <w:style w:type="paragraph" w:styleId="Header">
    <w:name w:val="header"/>
    <w:basedOn w:val="Normal"/>
    <w:link w:val="HeaderChar"/>
    <w:uiPriority w:val="99"/>
    <w:unhideWhenUsed/>
    <w:rsid w:val="00754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EDC"/>
  </w:style>
  <w:style w:type="paragraph" w:styleId="Footer">
    <w:name w:val="footer"/>
    <w:basedOn w:val="Normal"/>
    <w:link w:val="FooterChar"/>
    <w:uiPriority w:val="99"/>
    <w:unhideWhenUsed/>
    <w:rsid w:val="00754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EDC"/>
  </w:style>
  <w:style w:type="paragraph" w:styleId="ListParagraph">
    <w:name w:val="List Paragraph"/>
    <w:basedOn w:val="Normal"/>
    <w:uiPriority w:val="34"/>
    <w:qFormat/>
    <w:rsid w:val="007A5EC1"/>
    <w:pPr>
      <w:spacing w:line="300" w:lineRule="auto"/>
      <w:ind w:left="720"/>
      <w:contextualSpacing/>
    </w:pPr>
    <w:rPr>
      <w:rFonts w:asciiTheme="minorHAnsi"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19709">
      <w:bodyDiv w:val="1"/>
      <w:marLeft w:val="0"/>
      <w:marRight w:val="0"/>
      <w:marTop w:val="0"/>
      <w:marBottom w:val="0"/>
      <w:divBdr>
        <w:top w:val="none" w:sz="0" w:space="0" w:color="auto"/>
        <w:left w:val="none" w:sz="0" w:space="0" w:color="auto"/>
        <w:bottom w:val="none" w:sz="0" w:space="0" w:color="auto"/>
        <w:right w:val="none" w:sz="0" w:space="0" w:color="auto"/>
      </w:divBdr>
    </w:div>
    <w:div w:id="172105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4119</Characters>
  <Application>Microsoft Office Word</Application>
  <DocSecurity>0</DocSecurity>
  <Lines>95</Lines>
  <Paragraphs>46</Paragraphs>
  <ScaleCrop>false</ScaleCrop>
  <HeadingPairs>
    <vt:vector size="2" baseType="variant">
      <vt:variant>
        <vt:lpstr>Title</vt:lpstr>
      </vt:variant>
      <vt:variant>
        <vt:i4>1</vt:i4>
      </vt:variant>
    </vt:vector>
  </HeadingPairs>
  <TitlesOfParts>
    <vt:vector size="1" baseType="lpstr">
      <vt:lpstr>Tulare Public Cemetery Distric</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Tulare Public Cemetery Distric</dc:title>
  <dc:subject/>
  <dc:creator>Leonor</dc:creator>
  <cp:keywords/>
  <dc:description/>
  <cp:lastModifiedBy>Leonor Castaneda</cp:lastModifiedBy>
  <cp:revision>3</cp:revision>
  <cp:lastPrinted>2019-12-31T01:56:00Z</cp:lastPrinted>
  <dcterms:created xsi:type="dcterms:W3CDTF">2019-12-31T00:47:00Z</dcterms:created>
  <dcterms:modified xsi:type="dcterms:W3CDTF">2019-12-31T01:56:00Z</dcterms:modified>
</cp:coreProperties>
</file>